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EB5" w:rsidRDefault="00A7048C" w:rsidP="00895BEE">
      <w:pPr>
        <w:spacing w:after="0"/>
        <w:jc w:val="center"/>
        <w:rPr>
          <w:rFonts w:ascii="Times New Roman" w:hAnsi="Times New Roman" w:cs="Times New Roman"/>
          <w:u w:val="single"/>
        </w:rPr>
      </w:pPr>
      <w:bookmarkStart w:id="0" w:name="_GoBack"/>
      <w:bookmarkEnd w:id="0"/>
      <w:r w:rsidRPr="00365FE1">
        <w:rPr>
          <w:rFonts w:ascii="Times New Roman" w:hAnsi="Times New Roman" w:cs="Times New Roman"/>
          <w:u w:val="single"/>
        </w:rPr>
        <w:t>Seventh Grade Literacy Unit of Study</w:t>
      </w:r>
      <w:r w:rsidR="00EB45EA">
        <w:rPr>
          <w:rFonts w:ascii="Times New Roman" w:hAnsi="Times New Roman" w:cs="Times New Roman"/>
          <w:u w:val="single"/>
        </w:rPr>
        <w:t xml:space="preserve">: Poetry </w:t>
      </w:r>
      <w:r w:rsidRPr="00365FE1">
        <w:rPr>
          <w:rFonts w:ascii="Times New Roman" w:hAnsi="Times New Roman" w:cs="Times New Roman"/>
          <w:u w:val="single"/>
        </w:rPr>
        <w:t>- Post Task</w:t>
      </w:r>
    </w:p>
    <w:p w:rsidR="00365FE1" w:rsidRPr="00365FE1" w:rsidRDefault="00365FE1" w:rsidP="00895BEE">
      <w:pPr>
        <w:spacing w:after="0"/>
        <w:jc w:val="center"/>
        <w:rPr>
          <w:rFonts w:ascii="Times New Roman" w:hAnsi="Times New Roman" w:cs="Times New Roman"/>
          <w:u w:val="single"/>
        </w:rPr>
      </w:pPr>
      <w:r>
        <w:rPr>
          <w:rFonts w:ascii="Times New Roman" w:hAnsi="Times New Roman" w:cs="Times New Roman"/>
          <w:u w:val="single"/>
        </w:rPr>
        <w:t xml:space="preserve">Due Date:     </w:t>
      </w:r>
    </w:p>
    <w:p w:rsidR="00A7048C" w:rsidRPr="00365FE1" w:rsidRDefault="00A7048C">
      <w:pPr>
        <w:rPr>
          <w:rFonts w:ascii="Times New Roman" w:hAnsi="Times New Roman" w:cs="Times New Roman"/>
        </w:rPr>
      </w:pPr>
      <w:r w:rsidRPr="00365FE1">
        <w:rPr>
          <w:rFonts w:ascii="Times New Roman" w:hAnsi="Times New Roman" w:cs="Times New Roman"/>
          <w:b/>
        </w:rPr>
        <w:t xml:space="preserve">Task: </w:t>
      </w:r>
      <w:r w:rsidRPr="00365FE1">
        <w:rPr>
          <w:rFonts w:ascii="Times New Roman" w:hAnsi="Times New Roman" w:cs="Times New Roman"/>
        </w:rPr>
        <w:t>To celebrate your completion of the 7</w:t>
      </w:r>
      <w:r w:rsidRPr="00365FE1">
        <w:rPr>
          <w:rFonts w:ascii="Times New Roman" w:hAnsi="Times New Roman" w:cs="Times New Roman"/>
          <w:vertAlign w:val="superscript"/>
        </w:rPr>
        <w:t>th</w:t>
      </w:r>
      <w:r w:rsidRPr="00365FE1">
        <w:rPr>
          <w:rFonts w:ascii="Times New Roman" w:hAnsi="Times New Roman" w:cs="Times New Roman"/>
        </w:rPr>
        <w:t xml:space="preserve"> Grade Literacy Unit of Study on poetry, </w:t>
      </w:r>
      <w:r w:rsidR="00365FE1">
        <w:rPr>
          <w:rFonts w:ascii="Times New Roman" w:hAnsi="Times New Roman" w:cs="Times New Roman"/>
        </w:rPr>
        <w:t xml:space="preserve">you will be creating your own </w:t>
      </w:r>
      <w:r w:rsidR="00CC4303">
        <w:rPr>
          <w:rFonts w:ascii="Times New Roman" w:hAnsi="Times New Roman" w:cs="Times New Roman"/>
        </w:rPr>
        <w:t xml:space="preserve">“Chicken Soup” </w:t>
      </w:r>
      <w:r w:rsidR="002F76F1">
        <w:rPr>
          <w:rFonts w:ascii="Times New Roman" w:hAnsi="Times New Roman" w:cs="Times New Roman"/>
        </w:rPr>
        <w:t>anthology</w:t>
      </w:r>
      <w:r w:rsidR="00365FE1">
        <w:rPr>
          <w:rFonts w:ascii="Times New Roman" w:hAnsi="Times New Roman" w:cs="Times New Roman"/>
        </w:rPr>
        <w:t xml:space="preserve"> or collection of published poetry. The poems we have read and discussed in this unit are based on everyday human emotions and experiences. Inspired by these works, your own experiences, and your knowledge of poetry you will compile a collection of your work. Use your newly acquired knowledge about poetic devices, theme, mood, and vocabulary to write </w:t>
      </w:r>
      <w:r w:rsidR="00CC4303">
        <w:rPr>
          <w:rFonts w:ascii="Times New Roman" w:hAnsi="Times New Roman" w:cs="Times New Roman"/>
          <w:i/>
        </w:rPr>
        <w:t xml:space="preserve">SIX (6) </w:t>
      </w:r>
      <w:r w:rsidR="000D48ED">
        <w:rPr>
          <w:rFonts w:ascii="Times New Roman" w:hAnsi="Times New Roman" w:cs="Times New Roman"/>
        </w:rPr>
        <w:t xml:space="preserve">original poems following the project guidelines. </w:t>
      </w:r>
      <w:r w:rsidR="00EE60CA">
        <w:rPr>
          <w:rFonts w:ascii="Times New Roman" w:hAnsi="Times New Roman" w:cs="Times New Roman"/>
        </w:rPr>
        <w:t xml:space="preserve">Use this as a guide and checklist as you complete the project to make sure all parts have been completed. Your work should be typed or neatly written in blue or black in. Use the attached rubric as a tool for you to check your work before submitting it to your teacher. </w:t>
      </w:r>
    </w:p>
    <w:p w:rsidR="00A7048C" w:rsidRPr="00365FE1" w:rsidRDefault="00A7048C" w:rsidP="00E021CF">
      <w:pPr>
        <w:spacing w:line="240" w:lineRule="auto"/>
        <w:rPr>
          <w:rFonts w:ascii="Times New Roman" w:hAnsi="Times New Roman" w:cs="Times New Roman"/>
        </w:rPr>
      </w:pPr>
      <w:r w:rsidRPr="00365FE1">
        <w:rPr>
          <w:rFonts w:ascii="Times New Roman" w:hAnsi="Times New Roman" w:cs="Times New Roman"/>
          <w:b/>
        </w:rPr>
        <w:t>Page 1:</w:t>
      </w:r>
      <w:r w:rsidRPr="00365FE1">
        <w:rPr>
          <w:rFonts w:ascii="Times New Roman" w:hAnsi="Times New Roman" w:cs="Times New Roman"/>
        </w:rPr>
        <w:t xml:space="preserve"> Create a</w:t>
      </w:r>
      <w:r w:rsidRPr="00895BEE">
        <w:rPr>
          <w:rFonts w:ascii="Times New Roman" w:hAnsi="Times New Roman" w:cs="Times New Roman"/>
          <w:b/>
        </w:rPr>
        <w:t xml:space="preserve"> cover </w:t>
      </w:r>
      <w:r w:rsidRPr="00365FE1">
        <w:rPr>
          <w:rFonts w:ascii="Times New Roman" w:hAnsi="Times New Roman" w:cs="Times New Roman"/>
        </w:rPr>
        <w:t xml:space="preserve">for your anthology, you are free to design it however you would like. You must include your full name, class, and date.  Give your work a title and take ownership as the author. </w:t>
      </w:r>
    </w:p>
    <w:p w:rsidR="000D48ED" w:rsidRPr="000D48ED" w:rsidRDefault="000D48ED" w:rsidP="00E021CF">
      <w:pPr>
        <w:spacing w:after="0" w:line="240" w:lineRule="auto"/>
        <w:ind w:firstLine="720"/>
        <w:rPr>
          <w:rFonts w:ascii="Times New Roman" w:hAnsi="Times New Roman" w:cs="Times New Roman"/>
          <w:i/>
          <w:sz w:val="20"/>
          <w:szCs w:val="20"/>
        </w:rPr>
      </w:pPr>
      <w:r>
        <w:rPr>
          <w:rFonts w:ascii="Times New Roman" w:hAnsi="Times New Roman" w:cs="Times New Roman"/>
        </w:rPr>
        <w:t xml:space="preserve">For Example: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7048C" w:rsidRPr="00365FE1">
        <w:rPr>
          <w:rFonts w:ascii="Times New Roman" w:hAnsi="Times New Roman" w:cs="Times New Roman"/>
        </w:rPr>
        <w:t xml:space="preserve"> </w:t>
      </w:r>
      <w:r w:rsidR="00A7048C" w:rsidRPr="000D48ED">
        <w:rPr>
          <w:rFonts w:ascii="Times New Roman" w:hAnsi="Times New Roman" w:cs="Times New Roman"/>
          <w:sz w:val="20"/>
          <w:szCs w:val="20"/>
        </w:rPr>
        <w:t>“</w:t>
      </w:r>
      <w:r w:rsidR="00A7048C" w:rsidRPr="000D48ED">
        <w:rPr>
          <w:rFonts w:ascii="Times New Roman" w:hAnsi="Times New Roman" w:cs="Times New Roman"/>
          <w:i/>
          <w:sz w:val="20"/>
          <w:szCs w:val="20"/>
        </w:rPr>
        <w:t>The Circle of Life”</w:t>
      </w:r>
    </w:p>
    <w:p w:rsidR="000D48ED" w:rsidRPr="000D48ED" w:rsidRDefault="00A7048C" w:rsidP="00E021CF">
      <w:pPr>
        <w:spacing w:after="0" w:line="240" w:lineRule="auto"/>
        <w:ind w:left="2880" w:firstLine="720"/>
        <w:rPr>
          <w:rFonts w:ascii="Times New Roman" w:hAnsi="Times New Roman" w:cs="Times New Roman"/>
          <w:sz w:val="20"/>
          <w:szCs w:val="20"/>
        </w:rPr>
      </w:pPr>
      <w:r w:rsidRPr="000D48ED">
        <w:rPr>
          <w:rFonts w:ascii="Times New Roman" w:hAnsi="Times New Roman" w:cs="Times New Roman"/>
          <w:sz w:val="20"/>
          <w:szCs w:val="20"/>
        </w:rPr>
        <w:t>A Poetry Anthology</w:t>
      </w:r>
    </w:p>
    <w:p w:rsidR="00A7048C" w:rsidRDefault="000D48ED" w:rsidP="00E021CF">
      <w:pPr>
        <w:spacing w:after="0" w:line="240" w:lineRule="auto"/>
        <w:ind w:left="2880"/>
        <w:rPr>
          <w:rFonts w:ascii="Times New Roman" w:hAnsi="Times New Roman" w:cs="Times New Roman"/>
          <w:sz w:val="20"/>
          <w:szCs w:val="20"/>
        </w:rPr>
      </w:pPr>
      <w:r>
        <w:rPr>
          <w:rFonts w:ascii="Times New Roman" w:hAnsi="Times New Roman" w:cs="Times New Roman"/>
          <w:sz w:val="20"/>
          <w:szCs w:val="20"/>
        </w:rPr>
        <w:t xml:space="preserve">            </w:t>
      </w:r>
      <w:r w:rsidR="00CC4303" w:rsidRPr="000D48ED">
        <w:rPr>
          <w:rFonts w:ascii="Times New Roman" w:hAnsi="Times New Roman" w:cs="Times New Roman"/>
          <w:sz w:val="20"/>
          <w:szCs w:val="20"/>
        </w:rPr>
        <w:t>Written</w:t>
      </w:r>
      <w:r w:rsidR="00A7048C" w:rsidRPr="000D48ED">
        <w:rPr>
          <w:rFonts w:ascii="Times New Roman" w:hAnsi="Times New Roman" w:cs="Times New Roman"/>
          <w:sz w:val="20"/>
          <w:szCs w:val="20"/>
        </w:rPr>
        <w:t xml:space="preserve"> </w:t>
      </w:r>
      <w:r w:rsidR="00365FE1" w:rsidRPr="000D48ED">
        <w:rPr>
          <w:rFonts w:ascii="Times New Roman" w:hAnsi="Times New Roman" w:cs="Times New Roman"/>
          <w:sz w:val="20"/>
          <w:szCs w:val="20"/>
        </w:rPr>
        <w:t>by:</w:t>
      </w:r>
      <w:r w:rsidR="00A7048C" w:rsidRPr="000D48ED">
        <w:rPr>
          <w:rFonts w:ascii="Times New Roman" w:hAnsi="Times New Roman" w:cs="Times New Roman"/>
          <w:sz w:val="20"/>
          <w:szCs w:val="20"/>
        </w:rPr>
        <w:t xml:space="preserve"> Simba D. Lion</w:t>
      </w:r>
    </w:p>
    <w:p w:rsidR="000D48ED" w:rsidRPr="000D48ED" w:rsidRDefault="000D48ED" w:rsidP="000D48ED">
      <w:pPr>
        <w:spacing w:after="0" w:line="240" w:lineRule="auto"/>
        <w:ind w:left="2880"/>
        <w:rPr>
          <w:rFonts w:ascii="Times New Roman" w:hAnsi="Times New Roman" w:cs="Times New Roman"/>
          <w:sz w:val="20"/>
          <w:szCs w:val="20"/>
        </w:rPr>
      </w:pPr>
    </w:p>
    <w:p w:rsidR="00A7048C" w:rsidRPr="00365FE1" w:rsidRDefault="00A7048C" w:rsidP="002F76F1">
      <w:pPr>
        <w:spacing w:after="120"/>
        <w:rPr>
          <w:rFonts w:ascii="Times New Roman" w:hAnsi="Times New Roman" w:cs="Times New Roman"/>
        </w:rPr>
      </w:pPr>
      <w:r w:rsidRPr="00365FE1">
        <w:rPr>
          <w:rFonts w:ascii="Times New Roman" w:hAnsi="Times New Roman" w:cs="Times New Roman"/>
          <w:b/>
        </w:rPr>
        <w:t>Page 2:</w:t>
      </w:r>
      <w:r w:rsidRPr="00365FE1">
        <w:rPr>
          <w:rFonts w:ascii="Times New Roman" w:hAnsi="Times New Roman" w:cs="Times New Roman"/>
        </w:rPr>
        <w:t xml:space="preserve"> </w:t>
      </w:r>
      <w:r w:rsidRPr="00895BEE">
        <w:rPr>
          <w:rFonts w:ascii="Times New Roman" w:hAnsi="Times New Roman" w:cs="Times New Roman"/>
          <w:b/>
        </w:rPr>
        <w:t>Official Table of Contents</w:t>
      </w:r>
      <w:r w:rsidRPr="00365FE1">
        <w:rPr>
          <w:rFonts w:ascii="Times New Roman" w:hAnsi="Times New Roman" w:cs="Times New Roman"/>
        </w:rPr>
        <w:t xml:space="preserve">. This page will dictate the order in which your poems will appear in the anthology. You will need to include the title of each poem and the page readers will find it on. Include </w:t>
      </w:r>
      <w:r w:rsidR="00E021CF">
        <w:rPr>
          <w:rFonts w:ascii="Times New Roman" w:hAnsi="Times New Roman" w:cs="Times New Roman"/>
        </w:rPr>
        <w:t xml:space="preserve">which category it falls in: </w:t>
      </w:r>
      <w:r w:rsidR="00E021CF" w:rsidRPr="00E021CF">
        <w:rPr>
          <w:rFonts w:ascii="Times New Roman" w:hAnsi="Times New Roman" w:cs="Times New Roman"/>
          <w:b/>
        </w:rPr>
        <w:t xml:space="preserve">Loss, Happiness, </w:t>
      </w:r>
      <w:r w:rsidR="00E021CF">
        <w:rPr>
          <w:rFonts w:ascii="Times New Roman" w:hAnsi="Times New Roman" w:cs="Times New Roman"/>
          <w:b/>
        </w:rPr>
        <w:t xml:space="preserve">or </w:t>
      </w:r>
      <w:r w:rsidR="00E021CF" w:rsidRPr="00E021CF">
        <w:rPr>
          <w:rFonts w:ascii="Times New Roman" w:hAnsi="Times New Roman" w:cs="Times New Roman"/>
          <w:b/>
        </w:rPr>
        <w:t>Growing Pains</w:t>
      </w:r>
      <w:r w:rsidR="00E021CF">
        <w:rPr>
          <w:rFonts w:ascii="Times New Roman" w:hAnsi="Times New Roman" w:cs="Times New Roman"/>
        </w:rPr>
        <w:t xml:space="preserve"> </w:t>
      </w:r>
    </w:p>
    <w:p w:rsidR="00A7048C" w:rsidRPr="00365FE1" w:rsidRDefault="00A7048C" w:rsidP="002F76F1">
      <w:pPr>
        <w:spacing w:after="120"/>
        <w:ind w:firstLine="720"/>
        <w:rPr>
          <w:rFonts w:ascii="Times New Roman" w:hAnsi="Times New Roman" w:cs="Times New Roman"/>
          <w:i/>
        </w:rPr>
      </w:pPr>
      <w:r w:rsidRPr="00365FE1">
        <w:rPr>
          <w:rFonts w:ascii="Times New Roman" w:hAnsi="Times New Roman" w:cs="Times New Roman"/>
        </w:rPr>
        <w:t>For example</w:t>
      </w:r>
      <w:r w:rsidR="000D48ED">
        <w:rPr>
          <w:rFonts w:ascii="Times New Roman" w:hAnsi="Times New Roman" w:cs="Times New Roman"/>
          <w:i/>
        </w:rPr>
        <w:t xml:space="preserve">: </w:t>
      </w:r>
      <w:r w:rsidRPr="00365FE1">
        <w:rPr>
          <w:rFonts w:ascii="Times New Roman" w:hAnsi="Times New Roman" w:cs="Times New Roman"/>
          <w:i/>
        </w:rPr>
        <w:t>“Rain Song” –</w:t>
      </w:r>
      <w:r w:rsidR="00CC4303">
        <w:rPr>
          <w:rFonts w:ascii="Times New Roman" w:hAnsi="Times New Roman" w:cs="Times New Roman"/>
          <w:i/>
        </w:rPr>
        <w:t xml:space="preserve"> </w:t>
      </w:r>
      <w:r w:rsidRPr="00365FE1">
        <w:rPr>
          <w:rFonts w:ascii="Times New Roman" w:hAnsi="Times New Roman" w:cs="Times New Roman"/>
        </w:rPr>
        <w:t>mourning the loss of a loved one</w:t>
      </w:r>
      <w:r w:rsidRPr="00365FE1">
        <w:rPr>
          <w:rFonts w:ascii="Times New Roman" w:hAnsi="Times New Roman" w:cs="Times New Roman"/>
          <w:i/>
        </w:rPr>
        <w:t>.”           Page 3</w:t>
      </w:r>
    </w:p>
    <w:p w:rsidR="000D48ED" w:rsidRDefault="00CC4303" w:rsidP="00CC4303">
      <w:pPr>
        <w:spacing w:after="120"/>
        <w:rPr>
          <w:rFonts w:ascii="Times New Roman" w:hAnsi="Times New Roman" w:cs="Times New Roman"/>
        </w:rPr>
      </w:pPr>
      <w:r>
        <w:rPr>
          <w:rFonts w:ascii="Times New Roman" w:hAnsi="Times New Roman" w:cs="Times New Roman"/>
          <w:b/>
        </w:rPr>
        <w:t>Pages 3-8</w:t>
      </w:r>
      <w:r w:rsidR="000D48ED">
        <w:rPr>
          <w:rFonts w:ascii="Times New Roman" w:hAnsi="Times New Roman" w:cs="Times New Roman"/>
          <w:b/>
        </w:rPr>
        <w:t>:</w:t>
      </w:r>
      <w:r w:rsidR="000D48ED" w:rsidRPr="00895BEE">
        <w:rPr>
          <w:rFonts w:ascii="Times New Roman" w:hAnsi="Times New Roman" w:cs="Times New Roman"/>
          <w:b/>
        </w:rPr>
        <w:t xml:space="preserve"> Original Works of Poetry.</w:t>
      </w:r>
      <w:r w:rsidR="000D48ED">
        <w:rPr>
          <w:rFonts w:ascii="Times New Roman" w:hAnsi="Times New Roman" w:cs="Times New Roman"/>
        </w:rPr>
        <w:t xml:space="preserve"> This is </w:t>
      </w:r>
      <w:r>
        <w:rPr>
          <w:rFonts w:ascii="Times New Roman" w:hAnsi="Times New Roman" w:cs="Times New Roman"/>
        </w:rPr>
        <w:t>where you will include your six</w:t>
      </w:r>
      <w:r w:rsidR="000D48ED">
        <w:rPr>
          <w:rFonts w:ascii="Times New Roman" w:hAnsi="Times New Roman" w:cs="Times New Roman"/>
        </w:rPr>
        <w:t xml:space="preserve"> original works of poetry in the order you listed in your table of contents. </w:t>
      </w:r>
      <w:r w:rsidR="005616E0" w:rsidRPr="00365FE1">
        <w:rPr>
          <w:rFonts w:ascii="Times New Roman" w:hAnsi="Times New Roman" w:cs="Times New Roman"/>
        </w:rPr>
        <w:tab/>
      </w:r>
    </w:p>
    <w:p w:rsidR="00CC4303" w:rsidRDefault="001F4F62" w:rsidP="005616E0">
      <w:pPr>
        <w:rPr>
          <w:rFonts w:ascii="Times New Roman" w:hAnsi="Times New Roman" w:cs="Times New Roman"/>
          <w:b/>
        </w:rPr>
      </w:pPr>
      <w:r>
        <w:rPr>
          <w:rFonts w:ascii="Times New Roman" w:hAnsi="Times New Roman" w:cs="Times New Roman"/>
          <w:b/>
        </w:rPr>
        <w:t>P</w:t>
      </w:r>
      <w:r w:rsidR="00CC4303">
        <w:rPr>
          <w:rFonts w:ascii="Times New Roman" w:hAnsi="Times New Roman" w:cs="Times New Roman"/>
          <w:b/>
        </w:rPr>
        <w:t>age 9</w:t>
      </w:r>
      <w:r w:rsidR="00EE60CA">
        <w:rPr>
          <w:rFonts w:ascii="Times New Roman" w:hAnsi="Times New Roman" w:cs="Times New Roman"/>
          <w:b/>
        </w:rPr>
        <w:t xml:space="preserve">: </w:t>
      </w:r>
      <w:r w:rsidR="00EB45EA" w:rsidRPr="00E021CF">
        <w:rPr>
          <w:rFonts w:ascii="Times New Roman" w:hAnsi="Times New Roman" w:cs="Times New Roman"/>
          <w:b/>
        </w:rPr>
        <w:t>Answer the essential questions.</w:t>
      </w:r>
      <w:r w:rsidR="00CC4303" w:rsidRPr="00CC4303">
        <w:rPr>
          <w:rFonts w:ascii="Times New Roman" w:hAnsi="Times New Roman" w:cs="Times New Roman"/>
        </w:rPr>
        <w:t xml:space="preserve"> Essential questions should be answered completely using evidence from the poetry in the unit or published works of your choice as well as personal experiences.</w:t>
      </w:r>
      <w:r w:rsidR="00CC4303">
        <w:rPr>
          <w:rFonts w:ascii="Times New Roman" w:hAnsi="Times New Roman" w:cs="Times New Roman"/>
        </w:rPr>
        <w:t xml:space="preserve"> Questions should use RACE and include a valid inference with reasons. </w:t>
      </w:r>
    </w:p>
    <w:p w:rsidR="00CC4303" w:rsidRPr="00CC4303" w:rsidRDefault="00EB45EA" w:rsidP="00CC4303">
      <w:pPr>
        <w:pStyle w:val="ListParagraph"/>
        <w:numPr>
          <w:ilvl w:val="0"/>
          <w:numId w:val="3"/>
        </w:numPr>
        <w:rPr>
          <w:rFonts w:ascii="Times New Roman" w:hAnsi="Times New Roman" w:cs="Times New Roman"/>
        </w:rPr>
      </w:pPr>
      <w:r w:rsidRPr="00CC4303">
        <w:rPr>
          <w:rFonts w:ascii="Times New Roman" w:hAnsi="Times New Roman" w:cs="Times New Roman"/>
        </w:rPr>
        <w:t xml:space="preserve">Do all poems stem from life changing experiences? </w:t>
      </w:r>
    </w:p>
    <w:p w:rsidR="000D48ED" w:rsidRPr="00CC4303" w:rsidRDefault="00EB45EA" w:rsidP="00CC4303">
      <w:pPr>
        <w:pStyle w:val="ListParagraph"/>
        <w:numPr>
          <w:ilvl w:val="0"/>
          <w:numId w:val="3"/>
        </w:numPr>
        <w:rPr>
          <w:rFonts w:ascii="Times New Roman" w:hAnsi="Times New Roman" w:cs="Times New Roman"/>
        </w:rPr>
      </w:pPr>
      <w:r w:rsidRPr="00CC4303">
        <w:rPr>
          <w:rFonts w:ascii="Times New Roman" w:hAnsi="Times New Roman" w:cs="Times New Roman"/>
        </w:rPr>
        <w:t>How does ones’ experiences, mold character?</w:t>
      </w:r>
      <w:r w:rsidR="00DF6E00" w:rsidRPr="00CC4303">
        <w:rPr>
          <w:rFonts w:ascii="Times New Roman" w:hAnsi="Times New Roman" w:cs="Times New Roman"/>
        </w:rPr>
        <w:t xml:space="preserve"> </w:t>
      </w:r>
    </w:p>
    <w:p w:rsidR="000D48ED" w:rsidRDefault="001F4F62" w:rsidP="005616E0">
      <w:pPr>
        <w:rPr>
          <w:rFonts w:ascii="Times New Roman" w:hAnsi="Times New Roman" w:cs="Times New Roman"/>
        </w:rPr>
      </w:pPr>
      <w:r>
        <w:rPr>
          <w:rFonts w:ascii="Times New Roman" w:hAnsi="Times New Roman" w:cs="Times New Roman"/>
          <w:b/>
        </w:rPr>
        <w:t>P</w:t>
      </w:r>
      <w:r w:rsidR="00CC4303">
        <w:rPr>
          <w:rFonts w:ascii="Times New Roman" w:hAnsi="Times New Roman" w:cs="Times New Roman"/>
          <w:b/>
        </w:rPr>
        <w:t>age 10</w:t>
      </w:r>
      <w:r w:rsidR="00EB45EA" w:rsidRPr="00EB45EA">
        <w:rPr>
          <w:rFonts w:ascii="Times New Roman" w:hAnsi="Times New Roman" w:cs="Times New Roman"/>
          <w:b/>
        </w:rPr>
        <w:t>:</w:t>
      </w:r>
      <w:r w:rsidR="00EB45EA">
        <w:rPr>
          <w:rFonts w:ascii="Times New Roman" w:hAnsi="Times New Roman" w:cs="Times New Roman"/>
        </w:rPr>
        <w:t xml:space="preserve"> </w:t>
      </w:r>
      <w:r w:rsidR="00CC4303">
        <w:rPr>
          <w:rFonts w:ascii="Times New Roman" w:hAnsi="Times New Roman" w:cs="Times New Roman"/>
          <w:b/>
        </w:rPr>
        <w:t>A Self-Assessment from the Author (YOU!!!):</w:t>
      </w:r>
      <w:r w:rsidR="00EB45EA">
        <w:rPr>
          <w:rFonts w:ascii="Times New Roman" w:hAnsi="Times New Roman" w:cs="Times New Roman"/>
        </w:rPr>
        <w:t xml:space="preserve"> On the last page of your anthology write a </w:t>
      </w:r>
      <w:r w:rsidR="00EB45EA" w:rsidRPr="001F4F62">
        <w:rPr>
          <w:rFonts w:ascii="Times New Roman" w:hAnsi="Times New Roman" w:cs="Times New Roman"/>
          <w:b/>
        </w:rPr>
        <w:t>ONE PAGE</w:t>
      </w:r>
      <w:r w:rsidR="00EB45EA">
        <w:rPr>
          <w:rFonts w:ascii="Times New Roman" w:hAnsi="Times New Roman" w:cs="Times New Roman"/>
        </w:rPr>
        <w:t xml:space="preserve"> personal message to your readers. Write about the poetry experience and the lessons in the unit and share some </w:t>
      </w:r>
      <w:r w:rsidR="00EB45EA" w:rsidRPr="00CC4303">
        <w:rPr>
          <w:rFonts w:ascii="Times New Roman" w:hAnsi="Times New Roman" w:cs="Times New Roman"/>
          <w:b/>
        </w:rPr>
        <w:t>grows and glows</w:t>
      </w:r>
      <w:r w:rsidR="00EB45EA">
        <w:rPr>
          <w:rFonts w:ascii="Times New Roman" w:hAnsi="Times New Roman" w:cs="Times New Roman"/>
        </w:rPr>
        <w:t>! Feel free to include information about what inspired you, about your creative process, or even a list of your favorite poems from the unit. Remember to use the writer’s process to produce your message. Make clear and identifiable paragraphs, revise and edit your work.</w:t>
      </w:r>
      <w:r w:rsidR="00CC4303">
        <w:rPr>
          <w:rFonts w:ascii="Times New Roman" w:hAnsi="Times New Roman" w:cs="Times New Roman"/>
        </w:rPr>
        <w:t xml:space="preserve"> Include a picture of yourself if you would like. </w:t>
      </w:r>
    </w:p>
    <w:p w:rsidR="00E021CF" w:rsidRDefault="00E021CF" w:rsidP="00E021CF">
      <w:pPr>
        <w:rPr>
          <w:rFonts w:ascii="Times New Roman" w:hAnsi="Times New Roman" w:cs="Times New Roman"/>
        </w:rPr>
      </w:pPr>
      <w:r w:rsidRPr="00E021CF">
        <w:rPr>
          <w:rFonts w:ascii="Times New Roman" w:hAnsi="Times New Roman" w:cs="Times New Roman"/>
          <w:b/>
          <w:u w:val="single"/>
        </w:rPr>
        <w:t>Poem Requirements</w:t>
      </w:r>
      <w:r w:rsidRPr="00E021CF">
        <w:rPr>
          <w:rFonts w:ascii="Times New Roman" w:hAnsi="Times New Roman" w:cs="Times New Roman"/>
        </w:rPr>
        <w:t>:</w:t>
      </w:r>
      <w:r>
        <w:rPr>
          <w:rFonts w:ascii="Times New Roman" w:hAnsi="Times New Roman" w:cs="Times New Roman"/>
        </w:rPr>
        <w:t xml:space="preserve"> </w:t>
      </w:r>
    </w:p>
    <w:p w:rsidR="00E021CF" w:rsidRDefault="00E021CF" w:rsidP="00E021CF">
      <w:pPr>
        <w:spacing w:line="240" w:lineRule="auto"/>
        <w:contextualSpacing/>
        <w:rPr>
          <w:rFonts w:ascii="Times New Roman" w:hAnsi="Times New Roman" w:cs="Times New Roman"/>
        </w:rPr>
      </w:pPr>
      <w:r>
        <w:rPr>
          <w:rFonts w:ascii="Times New Roman" w:hAnsi="Times New Roman" w:cs="Times New Roman"/>
        </w:rPr>
        <w:t>-</w:t>
      </w:r>
      <w:r w:rsidRPr="00E021CF">
        <w:rPr>
          <w:rFonts w:ascii="Times New Roman" w:hAnsi="Times New Roman" w:cs="Times New Roman"/>
        </w:rPr>
        <w:t>Title (meaningful) and author (name)</w:t>
      </w:r>
    </w:p>
    <w:p w:rsidR="00E021CF" w:rsidRPr="00E021CF" w:rsidRDefault="00E021CF" w:rsidP="00E021CF">
      <w:pPr>
        <w:spacing w:after="120" w:line="240" w:lineRule="auto"/>
        <w:contextualSpacing/>
        <w:rPr>
          <w:rFonts w:ascii="Times New Roman" w:hAnsi="Times New Roman" w:cs="Times New Roman"/>
        </w:rPr>
      </w:pPr>
      <w:r>
        <w:rPr>
          <w:rFonts w:ascii="Times New Roman" w:hAnsi="Times New Roman" w:cs="Times New Roman"/>
        </w:rPr>
        <w:t>-</w:t>
      </w:r>
      <w:r w:rsidRPr="00E021CF">
        <w:rPr>
          <w:rFonts w:ascii="Times New Roman" w:hAnsi="Times New Roman" w:cs="Times New Roman"/>
        </w:rPr>
        <w:t>Stanza Length – 2 stanza or 6 line minimum</w:t>
      </w:r>
    </w:p>
    <w:p w:rsidR="00E021CF" w:rsidRPr="00E021CF" w:rsidRDefault="00E021CF" w:rsidP="00E021CF">
      <w:pPr>
        <w:spacing w:after="120" w:line="240" w:lineRule="auto"/>
        <w:contextualSpacing/>
        <w:rPr>
          <w:rFonts w:ascii="Times New Roman" w:hAnsi="Times New Roman" w:cs="Times New Roman"/>
        </w:rPr>
      </w:pPr>
      <w:r>
        <w:rPr>
          <w:rFonts w:ascii="Times New Roman" w:hAnsi="Times New Roman" w:cs="Times New Roman"/>
        </w:rPr>
        <w:t>-</w:t>
      </w:r>
      <w:r w:rsidRPr="00E021CF">
        <w:rPr>
          <w:rFonts w:ascii="Times New Roman" w:hAnsi="Times New Roman" w:cs="Times New Roman"/>
        </w:rPr>
        <w:t>Fully developed and identifiable theme, tone and mood</w:t>
      </w:r>
    </w:p>
    <w:p w:rsidR="00E021CF" w:rsidRPr="00E021CF" w:rsidRDefault="00E021CF" w:rsidP="00E021CF">
      <w:pPr>
        <w:spacing w:after="120" w:line="240" w:lineRule="auto"/>
        <w:contextualSpacing/>
        <w:rPr>
          <w:rFonts w:ascii="Times New Roman" w:hAnsi="Times New Roman" w:cs="Times New Roman"/>
        </w:rPr>
      </w:pPr>
      <w:r>
        <w:rPr>
          <w:rFonts w:ascii="Times New Roman" w:hAnsi="Times New Roman" w:cs="Times New Roman"/>
        </w:rPr>
        <w:t>-Two</w:t>
      </w:r>
      <w:r w:rsidRPr="00E021CF">
        <w:rPr>
          <w:rFonts w:ascii="Times New Roman" w:hAnsi="Times New Roman" w:cs="Times New Roman"/>
        </w:rPr>
        <w:t xml:space="preserve"> of the poems must contain a shift</w:t>
      </w:r>
    </w:p>
    <w:p w:rsidR="00E021CF" w:rsidRDefault="00E021CF" w:rsidP="00E021CF">
      <w:pPr>
        <w:spacing w:after="120" w:line="240" w:lineRule="auto"/>
        <w:contextualSpacing/>
        <w:rPr>
          <w:rFonts w:ascii="Times New Roman" w:hAnsi="Times New Roman" w:cs="Times New Roman"/>
        </w:rPr>
      </w:pPr>
      <w:r>
        <w:rPr>
          <w:rFonts w:ascii="Times New Roman" w:hAnsi="Times New Roman" w:cs="Times New Roman"/>
        </w:rPr>
        <w:t>-</w:t>
      </w:r>
      <w:r w:rsidRPr="00E021CF">
        <w:rPr>
          <w:rFonts w:ascii="Times New Roman" w:hAnsi="Times New Roman" w:cs="Times New Roman"/>
        </w:rPr>
        <w:t>3 of the following poetic devices must be used in each poem:</w:t>
      </w:r>
      <w:r>
        <w:rPr>
          <w:rFonts w:ascii="Times New Roman" w:hAnsi="Times New Roman" w:cs="Times New Roman"/>
        </w:rPr>
        <w:t xml:space="preserve"> </w:t>
      </w:r>
      <w:r w:rsidRPr="00E021CF">
        <w:rPr>
          <w:rFonts w:ascii="Times New Roman" w:hAnsi="Times New Roman" w:cs="Times New Roman"/>
        </w:rPr>
        <w:t>Rhyme scheme</w:t>
      </w:r>
      <w:r>
        <w:rPr>
          <w:rFonts w:ascii="Times New Roman" w:hAnsi="Times New Roman" w:cs="Times New Roman"/>
        </w:rPr>
        <w:t>, m</w:t>
      </w:r>
      <w:r w:rsidRPr="00E021CF">
        <w:rPr>
          <w:rFonts w:ascii="Times New Roman" w:hAnsi="Times New Roman" w:cs="Times New Roman"/>
        </w:rPr>
        <w:t>etaphor</w:t>
      </w:r>
      <w:r>
        <w:rPr>
          <w:rFonts w:ascii="Times New Roman" w:hAnsi="Times New Roman" w:cs="Times New Roman"/>
        </w:rPr>
        <w:t>, s</w:t>
      </w:r>
      <w:r w:rsidRPr="00E021CF">
        <w:rPr>
          <w:rFonts w:ascii="Times New Roman" w:hAnsi="Times New Roman" w:cs="Times New Roman"/>
        </w:rPr>
        <w:t>imile</w:t>
      </w:r>
      <w:r>
        <w:rPr>
          <w:rFonts w:ascii="Times New Roman" w:hAnsi="Times New Roman" w:cs="Times New Roman"/>
        </w:rPr>
        <w:t>, personification, i</w:t>
      </w:r>
      <w:r w:rsidRPr="00E021CF">
        <w:rPr>
          <w:rFonts w:ascii="Times New Roman" w:hAnsi="Times New Roman" w:cs="Times New Roman"/>
        </w:rPr>
        <w:t>magery</w:t>
      </w:r>
      <w:r>
        <w:rPr>
          <w:rFonts w:ascii="Times New Roman" w:hAnsi="Times New Roman" w:cs="Times New Roman"/>
        </w:rPr>
        <w:t>, a</w:t>
      </w:r>
      <w:r w:rsidRPr="00E021CF">
        <w:rPr>
          <w:rFonts w:ascii="Times New Roman" w:hAnsi="Times New Roman" w:cs="Times New Roman"/>
        </w:rPr>
        <w:t>lliteration</w:t>
      </w:r>
      <w:r>
        <w:rPr>
          <w:rFonts w:ascii="Times New Roman" w:hAnsi="Times New Roman" w:cs="Times New Roman"/>
        </w:rPr>
        <w:t>, s</w:t>
      </w:r>
      <w:r w:rsidRPr="00E021CF">
        <w:rPr>
          <w:rFonts w:ascii="Times New Roman" w:hAnsi="Times New Roman" w:cs="Times New Roman"/>
        </w:rPr>
        <w:t>ymbolism</w:t>
      </w:r>
      <w:r>
        <w:rPr>
          <w:rFonts w:ascii="Times New Roman" w:hAnsi="Times New Roman" w:cs="Times New Roman"/>
        </w:rPr>
        <w:t>, r</w:t>
      </w:r>
      <w:r w:rsidRPr="00E021CF">
        <w:rPr>
          <w:rFonts w:ascii="Times New Roman" w:hAnsi="Times New Roman" w:cs="Times New Roman"/>
        </w:rPr>
        <w:t>epetition</w:t>
      </w:r>
    </w:p>
    <w:p w:rsidR="00CC4303" w:rsidRDefault="00CC4303" w:rsidP="00E021CF">
      <w:pPr>
        <w:spacing w:after="120" w:line="240" w:lineRule="auto"/>
        <w:contextualSpacing/>
        <w:rPr>
          <w:rFonts w:ascii="Times New Roman" w:hAnsi="Times New Roman" w:cs="Times New Roman"/>
        </w:rPr>
      </w:pPr>
    </w:p>
    <w:p w:rsidR="00CC4303" w:rsidRDefault="00CC4303" w:rsidP="00E021CF">
      <w:pPr>
        <w:spacing w:after="120" w:line="240" w:lineRule="auto"/>
        <w:contextualSpacing/>
        <w:rPr>
          <w:rFonts w:ascii="Times New Roman" w:hAnsi="Times New Roman" w:cs="Times New Roman"/>
        </w:rPr>
      </w:pPr>
    </w:p>
    <w:p w:rsidR="00CC4303" w:rsidRDefault="00CC4303" w:rsidP="00E021CF">
      <w:pPr>
        <w:spacing w:after="120" w:line="240" w:lineRule="auto"/>
        <w:contextualSpacing/>
        <w:rPr>
          <w:rFonts w:ascii="Times New Roman" w:hAnsi="Times New Roman" w:cs="Times New Roman"/>
        </w:rPr>
      </w:pPr>
    </w:p>
    <w:p w:rsidR="00CC4303" w:rsidRDefault="00CC4303" w:rsidP="00E021CF">
      <w:pPr>
        <w:spacing w:after="120" w:line="240" w:lineRule="auto"/>
        <w:contextualSpacing/>
        <w:rPr>
          <w:rFonts w:ascii="Times New Roman" w:hAnsi="Times New Roman" w:cs="Times New Roman"/>
        </w:rPr>
      </w:pPr>
    </w:p>
    <w:p w:rsidR="00CC4303" w:rsidRDefault="00CC4303" w:rsidP="00E021CF">
      <w:pPr>
        <w:spacing w:after="120" w:line="240" w:lineRule="auto"/>
        <w:contextualSpacing/>
        <w:rPr>
          <w:rFonts w:ascii="Times New Roman" w:hAnsi="Times New Roman" w:cs="Times New Roman"/>
        </w:rPr>
      </w:pPr>
    </w:p>
    <w:p w:rsidR="00CC4303" w:rsidRDefault="00CC4303" w:rsidP="00E021CF">
      <w:pPr>
        <w:spacing w:after="120" w:line="240" w:lineRule="auto"/>
        <w:contextualSpacing/>
        <w:rPr>
          <w:rFonts w:ascii="Times New Roman" w:hAnsi="Times New Roman" w:cs="Times New Roman"/>
        </w:rPr>
      </w:pPr>
    </w:p>
    <w:p w:rsidR="00CC4303" w:rsidRDefault="00CC4303" w:rsidP="00E021CF">
      <w:pPr>
        <w:spacing w:after="120" w:line="240" w:lineRule="auto"/>
        <w:contextualSpacing/>
        <w:rPr>
          <w:rFonts w:ascii="Times New Roman" w:hAnsi="Times New Roman" w:cs="Times New Roman"/>
        </w:rPr>
      </w:pPr>
    </w:p>
    <w:p w:rsidR="00CC4303" w:rsidRPr="00E021CF" w:rsidRDefault="00CC4303" w:rsidP="00E021CF">
      <w:pPr>
        <w:spacing w:after="120" w:line="240" w:lineRule="auto"/>
        <w:contextualSpacing/>
        <w:rPr>
          <w:rFonts w:ascii="Times New Roman" w:hAnsi="Times New Roman" w:cs="Times New Roman"/>
        </w:rPr>
      </w:pPr>
    </w:p>
    <w:p w:rsidR="00E021CF" w:rsidRDefault="00E021CF" w:rsidP="00E021CF">
      <w:pPr>
        <w:spacing w:line="240" w:lineRule="auto"/>
        <w:contextualSpacing/>
        <w:rPr>
          <w:rFonts w:ascii="Times New Roman" w:hAnsi="Times New Roman" w:cs="Times New Roman"/>
        </w:rPr>
      </w:pPr>
    </w:p>
    <w:p w:rsidR="00A7048C" w:rsidRPr="00CC4303" w:rsidRDefault="00DF6E00" w:rsidP="00DF6E00">
      <w:pPr>
        <w:jc w:val="center"/>
        <w:rPr>
          <w:rFonts w:ascii="Times New Roman" w:hAnsi="Times New Roman" w:cs="Times New Roman"/>
          <w:i/>
          <w:sz w:val="20"/>
          <w:szCs w:val="20"/>
          <w:u w:val="single"/>
        </w:rPr>
      </w:pPr>
      <w:r w:rsidRPr="00CC4303">
        <w:rPr>
          <w:rFonts w:ascii="Times New Roman" w:hAnsi="Times New Roman" w:cs="Times New Roman"/>
          <w:i/>
          <w:sz w:val="20"/>
          <w:szCs w:val="20"/>
          <w:u w:val="single"/>
        </w:rPr>
        <w:lastRenderedPageBreak/>
        <w:t>Seventh Grade Literacy Unit of Study: Poetry - Post Task Grading Criteria</w:t>
      </w:r>
    </w:p>
    <w:tbl>
      <w:tblPr>
        <w:tblStyle w:val="TableGrid"/>
        <w:tblW w:w="0" w:type="auto"/>
        <w:tblLayout w:type="fixed"/>
        <w:tblLook w:val="04A0" w:firstRow="1" w:lastRow="0" w:firstColumn="1" w:lastColumn="0" w:noHBand="0" w:noVBand="1"/>
      </w:tblPr>
      <w:tblGrid>
        <w:gridCol w:w="1278"/>
        <w:gridCol w:w="2880"/>
        <w:gridCol w:w="2700"/>
        <w:gridCol w:w="2340"/>
        <w:gridCol w:w="1818"/>
      </w:tblGrid>
      <w:tr w:rsidR="003771B4" w:rsidRPr="00CC4303" w:rsidTr="003771B4">
        <w:tc>
          <w:tcPr>
            <w:tcW w:w="1278" w:type="dxa"/>
            <w:shd w:val="clear" w:color="auto" w:fill="EEECE1" w:themeFill="background2"/>
          </w:tcPr>
          <w:p w:rsidR="00A7048C" w:rsidRPr="00CC4303" w:rsidRDefault="00A7048C" w:rsidP="00DF6E00">
            <w:pPr>
              <w:jc w:val="center"/>
              <w:rPr>
                <w:rFonts w:ascii="Times New Roman" w:hAnsi="Times New Roman" w:cs="Times New Roman"/>
                <w:b/>
                <w:sz w:val="20"/>
                <w:szCs w:val="20"/>
              </w:rPr>
            </w:pPr>
            <w:r w:rsidRPr="00CC4303">
              <w:rPr>
                <w:rFonts w:ascii="Times New Roman" w:hAnsi="Times New Roman" w:cs="Times New Roman"/>
                <w:b/>
                <w:sz w:val="20"/>
                <w:szCs w:val="20"/>
              </w:rPr>
              <w:t>Criteria</w:t>
            </w:r>
          </w:p>
        </w:tc>
        <w:tc>
          <w:tcPr>
            <w:tcW w:w="2880" w:type="dxa"/>
            <w:shd w:val="clear" w:color="auto" w:fill="EEECE1" w:themeFill="background2"/>
          </w:tcPr>
          <w:p w:rsidR="00A7048C" w:rsidRPr="00CC4303" w:rsidRDefault="00A7048C" w:rsidP="00DF6E00">
            <w:pPr>
              <w:jc w:val="center"/>
              <w:rPr>
                <w:rFonts w:ascii="Times New Roman" w:hAnsi="Times New Roman" w:cs="Times New Roman"/>
                <w:b/>
                <w:sz w:val="20"/>
                <w:szCs w:val="20"/>
              </w:rPr>
            </w:pPr>
            <w:r w:rsidRPr="00CC4303">
              <w:rPr>
                <w:rFonts w:ascii="Times New Roman" w:hAnsi="Times New Roman" w:cs="Times New Roman"/>
                <w:b/>
                <w:sz w:val="20"/>
                <w:szCs w:val="20"/>
              </w:rPr>
              <w:t>4</w:t>
            </w:r>
            <w:r w:rsidR="00DF6E00" w:rsidRPr="00CC4303">
              <w:rPr>
                <w:rFonts w:ascii="Times New Roman" w:hAnsi="Times New Roman" w:cs="Times New Roman"/>
                <w:b/>
                <w:sz w:val="20"/>
                <w:szCs w:val="20"/>
              </w:rPr>
              <w:t xml:space="preserve"> Exceeds Standards</w:t>
            </w:r>
          </w:p>
        </w:tc>
        <w:tc>
          <w:tcPr>
            <w:tcW w:w="2700" w:type="dxa"/>
            <w:shd w:val="clear" w:color="auto" w:fill="EEECE1" w:themeFill="background2"/>
          </w:tcPr>
          <w:p w:rsidR="00A7048C" w:rsidRPr="00CC4303" w:rsidRDefault="00A7048C" w:rsidP="00DF6E00">
            <w:pPr>
              <w:jc w:val="center"/>
              <w:rPr>
                <w:rFonts w:ascii="Times New Roman" w:hAnsi="Times New Roman" w:cs="Times New Roman"/>
                <w:b/>
                <w:sz w:val="20"/>
                <w:szCs w:val="20"/>
              </w:rPr>
            </w:pPr>
            <w:r w:rsidRPr="00CC4303">
              <w:rPr>
                <w:rFonts w:ascii="Times New Roman" w:hAnsi="Times New Roman" w:cs="Times New Roman"/>
                <w:b/>
                <w:sz w:val="20"/>
                <w:szCs w:val="20"/>
              </w:rPr>
              <w:t>3</w:t>
            </w:r>
            <w:r w:rsidR="00DE1D40" w:rsidRPr="00CC4303">
              <w:rPr>
                <w:rFonts w:ascii="Times New Roman" w:hAnsi="Times New Roman" w:cs="Times New Roman"/>
                <w:b/>
                <w:sz w:val="20"/>
                <w:szCs w:val="20"/>
              </w:rPr>
              <w:t xml:space="preserve"> </w:t>
            </w:r>
            <w:r w:rsidR="00DF6E00" w:rsidRPr="00CC4303">
              <w:rPr>
                <w:rFonts w:ascii="Times New Roman" w:hAnsi="Times New Roman" w:cs="Times New Roman"/>
                <w:b/>
                <w:sz w:val="20"/>
                <w:szCs w:val="20"/>
              </w:rPr>
              <w:t>Meets Standards</w:t>
            </w:r>
          </w:p>
        </w:tc>
        <w:tc>
          <w:tcPr>
            <w:tcW w:w="2340" w:type="dxa"/>
            <w:shd w:val="clear" w:color="auto" w:fill="EEECE1" w:themeFill="background2"/>
          </w:tcPr>
          <w:p w:rsidR="00A7048C" w:rsidRPr="00CC4303" w:rsidRDefault="00A7048C" w:rsidP="00DF6E00">
            <w:pPr>
              <w:jc w:val="center"/>
              <w:rPr>
                <w:rFonts w:ascii="Times New Roman" w:hAnsi="Times New Roman" w:cs="Times New Roman"/>
                <w:b/>
                <w:sz w:val="20"/>
                <w:szCs w:val="20"/>
              </w:rPr>
            </w:pPr>
            <w:r w:rsidRPr="00CC4303">
              <w:rPr>
                <w:rFonts w:ascii="Times New Roman" w:hAnsi="Times New Roman" w:cs="Times New Roman"/>
                <w:b/>
                <w:sz w:val="20"/>
                <w:szCs w:val="20"/>
              </w:rPr>
              <w:t>2</w:t>
            </w:r>
            <w:r w:rsidR="00DF6E00" w:rsidRPr="00CC4303">
              <w:rPr>
                <w:rFonts w:ascii="Times New Roman" w:hAnsi="Times New Roman" w:cs="Times New Roman"/>
                <w:b/>
                <w:sz w:val="20"/>
                <w:szCs w:val="20"/>
              </w:rPr>
              <w:t xml:space="preserve"> Developing</w:t>
            </w:r>
          </w:p>
        </w:tc>
        <w:tc>
          <w:tcPr>
            <w:tcW w:w="1818" w:type="dxa"/>
            <w:shd w:val="clear" w:color="auto" w:fill="EEECE1" w:themeFill="background2"/>
          </w:tcPr>
          <w:p w:rsidR="00A7048C" w:rsidRPr="00CC4303" w:rsidRDefault="00A7048C" w:rsidP="00DF6E00">
            <w:pPr>
              <w:jc w:val="center"/>
              <w:rPr>
                <w:rFonts w:ascii="Times New Roman" w:hAnsi="Times New Roman" w:cs="Times New Roman"/>
                <w:b/>
                <w:sz w:val="20"/>
                <w:szCs w:val="20"/>
              </w:rPr>
            </w:pPr>
            <w:r w:rsidRPr="00CC4303">
              <w:rPr>
                <w:rFonts w:ascii="Times New Roman" w:hAnsi="Times New Roman" w:cs="Times New Roman"/>
                <w:b/>
                <w:sz w:val="20"/>
                <w:szCs w:val="20"/>
              </w:rPr>
              <w:t>1</w:t>
            </w:r>
            <w:r w:rsidR="00DF6E00" w:rsidRPr="00CC4303">
              <w:rPr>
                <w:rFonts w:ascii="Times New Roman" w:hAnsi="Times New Roman" w:cs="Times New Roman"/>
                <w:b/>
                <w:sz w:val="20"/>
                <w:szCs w:val="20"/>
              </w:rPr>
              <w:t xml:space="preserve"> Far Below Standard</w:t>
            </w:r>
            <w:r w:rsidR="00DE1D40" w:rsidRPr="00CC4303">
              <w:rPr>
                <w:rFonts w:ascii="Times New Roman" w:hAnsi="Times New Roman" w:cs="Times New Roman"/>
                <w:b/>
                <w:sz w:val="20"/>
                <w:szCs w:val="20"/>
              </w:rPr>
              <w:t>s</w:t>
            </w:r>
          </w:p>
        </w:tc>
      </w:tr>
      <w:tr w:rsidR="00500D86" w:rsidRPr="00CC4303" w:rsidTr="003771B4">
        <w:tc>
          <w:tcPr>
            <w:tcW w:w="1278" w:type="dxa"/>
          </w:tcPr>
          <w:p w:rsidR="00DE1D40" w:rsidRPr="00CC4303" w:rsidRDefault="00A7048C" w:rsidP="00A7048C">
            <w:pPr>
              <w:rPr>
                <w:rFonts w:ascii="Times New Roman" w:hAnsi="Times New Roman" w:cs="Times New Roman"/>
                <w:sz w:val="20"/>
                <w:szCs w:val="20"/>
              </w:rPr>
            </w:pPr>
            <w:r w:rsidRPr="00CC4303">
              <w:rPr>
                <w:rFonts w:ascii="Times New Roman" w:hAnsi="Times New Roman" w:cs="Times New Roman"/>
                <w:sz w:val="20"/>
                <w:szCs w:val="20"/>
              </w:rPr>
              <w:t xml:space="preserve">Cover </w:t>
            </w:r>
          </w:p>
          <w:p w:rsidR="00A7048C" w:rsidRPr="00CC4303" w:rsidRDefault="00A7048C" w:rsidP="00A7048C">
            <w:pPr>
              <w:rPr>
                <w:rFonts w:ascii="Times New Roman" w:hAnsi="Times New Roman" w:cs="Times New Roman"/>
                <w:sz w:val="20"/>
                <w:szCs w:val="20"/>
              </w:rPr>
            </w:pPr>
            <w:r w:rsidRPr="00CC4303">
              <w:rPr>
                <w:rFonts w:ascii="Times New Roman" w:hAnsi="Times New Roman" w:cs="Times New Roman"/>
                <w:sz w:val="20"/>
                <w:szCs w:val="20"/>
              </w:rPr>
              <w:t xml:space="preserve">Page </w:t>
            </w:r>
          </w:p>
          <w:p w:rsidR="00C4329C" w:rsidRPr="00CC4303" w:rsidRDefault="003771B4" w:rsidP="00A7048C">
            <w:pPr>
              <w:rPr>
                <w:rFonts w:ascii="Times New Roman" w:hAnsi="Times New Roman" w:cs="Times New Roman"/>
                <w:sz w:val="20"/>
                <w:szCs w:val="20"/>
              </w:rPr>
            </w:pPr>
            <w:r w:rsidRPr="00CC4303">
              <w:rPr>
                <w:rFonts w:ascii="Times New Roman" w:hAnsi="Times New Roman" w:cs="Times New Roman"/>
                <w:sz w:val="20"/>
                <w:szCs w:val="20"/>
              </w:rPr>
              <w:t>W.7.6</w:t>
            </w:r>
          </w:p>
        </w:tc>
        <w:tc>
          <w:tcPr>
            <w:tcW w:w="2880" w:type="dxa"/>
          </w:tcPr>
          <w:p w:rsidR="00A7048C" w:rsidRPr="00CC4303" w:rsidRDefault="002F76F1" w:rsidP="00A7048C">
            <w:pPr>
              <w:rPr>
                <w:rFonts w:ascii="Times New Roman" w:hAnsi="Times New Roman" w:cs="Times New Roman"/>
                <w:sz w:val="20"/>
                <w:szCs w:val="20"/>
              </w:rPr>
            </w:pPr>
            <w:r w:rsidRPr="00CC4303">
              <w:rPr>
                <w:rFonts w:ascii="Times New Roman" w:hAnsi="Times New Roman" w:cs="Times New Roman"/>
                <w:sz w:val="20"/>
                <w:szCs w:val="20"/>
              </w:rPr>
              <w:t xml:space="preserve">The cover is clear, inviting, creatively presented and captures the essence of the anthology. Student information is clearly identifiable and accurate. An original title was included. </w:t>
            </w:r>
          </w:p>
        </w:tc>
        <w:tc>
          <w:tcPr>
            <w:tcW w:w="2700" w:type="dxa"/>
          </w:tcPr>
          <w:p w:rsidR="00A7048C" w:rsidRPr="00CC4303" w:rsidRDefault="002F76F1" w:rsidP="00F06898">
            <w:pPr>
              <w:rPr>
                <w:rFonts w:ascii="Times New Roman" w:hAnsi="Times New Roman" w:cs="Times New Roman"/>
                <w:sz w:val="20"/>
                <w:szCs w:val="20"/>
              </w:rPr>
            </w:pPr>
            <w:r w:rsidRPr="00CC4303">
              <w:rPr>
                <w:rFonts w:ascii="Times New Roman" w:hAnsi="Times New Roman" w:cs="Times New Roman"/>
                <w:sz w:val="20"/>
                <w:szCs w:val="20"/>
              </w:rPr>
              <w:t>The cover is clear and creative and represents the themes in the anthology. Student information is identifiable and accurate. A title was include</w:t>
            </w:r>
            <w:r w:rsidR="00DF6E00" w:rsidRPr="00CC4303">
              <w:rPr>
                <w:rFonts w:ascii="Times New Roman" w:hAnsi="Times New Roman" w:cs="Times New Roman"/>
                <w:sz w:val="20"/>
                <w:szCs w:val="20"/>
              </w:rPr>
              <w:t>d</w:t>
            </w:r>
            <w:r w:rsidRPr="00CC4303">
              <w:rPr>
                <w:rFonts w:ascii="Times New Roman" w:hAnsi="Times New Roman" w:cs="Times New Roman"/>
                <w:sz w:val="20"/>
                <w:szCs w:val="20"/>
              </w:rPr>
              <w:t xml:space="preserve">. </w:t>
            </w:r>
          </w:p>
        </w:tc>
        <w:tc>
          <w:tcPr>
            <w:tcW w:w="2340" w:type="dxa"/>
          </w:tcPr>
          <w:p w:rsidR="00A7048C" w:rsidRPr="00CC4303" w:rsidRDefault="002F76F1" w:rsidP="00A7048C">
            <w:pPr>
              <w:rPr>
                <w:rFonts w:ascii="Times New Roman" w:hAnsi="Times New Roman" w:cs="Times New Roman"/>
                <w:sz w:val="20"/>
                <w:szCs w:val="20"/>
              </w:rPr>
            </w:pPr>
            <w:r w:rsidRPr="00CC4303">
              <w:rPr>
                <w:rFonts w:ascii="Times New Roman" w:hAnsi="Times New Roman" w:cs="Times New Roman"/>
                <w:sz w:val="20"/>
                <w:szCs w:val="20"/>
              </w:rPr>
              <w:t xml:space="preserve">The cover is clear. Some student information is missing and/or an original title was not included. </w:t>
            </w:r>
          </w:p>
        </w:tc>
        <w:tc>
          <w:tcPr>
            <w:tcW w:w="1818" w:type="dxa"/>
          </w:tcPr>
          <w:p w:rsidR="00A7048C" w:rsidRPr="00CC4303" w:rsidRDefault="002F76F1" w:rsidP="00A7048C">
            <w:pPr>
              <w:rPr>
                <w:rFonts w:ascii="Times New Roman" w:hAnsi="Times New Roman" w:cs="Times New Roman"/>
                <w:sz w:val="20"/>
                <w:szCs w:val="20"/>
              </w:rPr>
            </w:pPr>
            <w:r w:rsidRPr="00CC4303">
              <w:rPr>
                <w:rFonts w:ascii="Times New Roman" w:hAnsi="Times New Roman" w:cs="Times New Roman"/>
                <w:sz w:val="20"/>
                <w:szCs w:val="20"/>
              </w:rPr>
              <w:t xml:space="preserve">The cover is missing several elements or was not included. </w:t>
            </w:r>
          </w:p>
        </w:tc>
      </w:tr>
      <w:tr w:rsidR="00500D86" w:rsidRPr="00CC4303" w:rsidTr="003771B4">
        <w:tc>
          <w:tcPr>
            <w:tcW w:w="1278" w:type="dxa"/>
          </w:tcPr>
          <w:p w:rsidR="00A7048C" w:rsidRPr="00CC4303" w:rsidRDefault="00A7048C" w:rsidP="00A7048C">
            <w:pPr>
              <w:rPr>
                <w:rFonts w:ascii="Times New Roman" w:hAnsi="Times New Roman" w:cs="Times New Roman"/>
                <w:sz w:val="20"/>
                <w:szCs w:val="20"/>
              </w:rPr>
            </w:pPr>
            <w:r w:rsidRPr="00CC4303">
              <w:rPr>
                <w:rFonts w:ascii="Times New Roman" w:hAnsi="Times New Roman" w:cs="Times New Roman"/>
                <w:sz w:val="20"/>
                <w:szCs w:val="20"/>
              </w:rPr>
              <w:t>Table of Contents</w:t>
            </w:r>
          </w:p>
          <w:p w:rsidR="003771B4" w:rsidRPr="00CC4303" w:rsidRDefault="003771B4" w:rsidP="00A7048C">
            <w:pPr>
              <w:rPr>
                <w:rFonts w:ascii="Times New Roman" w:hAnsi="Times New Roman" w:cs="Times New Roman"/>
                <w:sz w:val="20"/>
                <w:szCs w:val="20"/>
              </w:rPr>
            </w:pPr>
            <w:r w:rsidRPr="00CC4303">
              <w:rPr>
                <w:rFonts w:ascii="Times New Roman" w:hAnsi="Times New Roman" w:cs="Times New Roman"/>
                <w:sz w:val="20"/>
                <w:szCs w:val="20"/>
              </w:rPr>
              <w:t>W.7.5</w:t>
            </w:r>
          </w:p>
        </w:tc>
        <w:tc>
          <w:tcPr>
            <w:tcW w:w="2880" w:type="dxa"/>
          </w:tcPr>
          <w:p w:rsidR="00A7048C" w:rsidRPr="00CC4303" w:rsidRDefault="00DE1D40" w:rsidP="00A7048C">
            <w:pPr>
              <w:rPr>
                <w:rFonts w:ascii="Times New Roman" w:hAnsi="Times New Roman" w:cs="Times New Roman"/>
                <w:sz w:val="20"/>
                <w:szCs w:val="20"/>
              </w:rPr>
            </w:pPr>
            <w:r w:rsidRPr="00CC4303">
              <w:rPr>
                <w:rFonts w:ascii="Times New Roman" w:hAnsi="Times New Roman" w:cs="Times New Roman"/>
                <w:sz w:val="20"/>
                <w:szCs w:val="20"/>
              </w:rPr>
              <w:t xml:space="preserve">Table of contents was professionally published, detailed in description, and follows a specific order. </w:t>
            </w:r>
          </w:p>
        </w:tc>
        <w:tc>
          <w:tcPr>
            <w:tcW w:w="2700" w:type="dxa"/>
          </w:tcPr>
          <w:p w:rsidR="00A7048C" w:rsidRPr="00CC4303" w:rsidRDefault="00DE1D40" w:rsidP="00A7048C">
            <w:pPr>
              <w:rPr>
                <w:rFonts w:ascii="Times New Roman" w:hAnsi="Times New Roman" w:cs="Times New Roman"/>
                <w:sz w:val="20"/>
                <w:szCs w:val="20"/>
              </w:rPr>
            </w:pPr>
            <w:r w:rsidRPr="00CC4303">
              <w:rPr>
                <w:rFonts w:ascii="Times New Roman" w:hAnsi="Times New Roman" w:cs="Times New Roman"/>
                <w:sz w:val="20"/>
                <w:szCs w:val="20"/>
              </w:rPr>
              <w:t xml:space="preserve">Table of contents was included </w:t>
            </w:r>
            <w:r w:rsidR="00F06898" w:rsidRPr="00CC4303">
              <w:rPr>
                <w:rFonts w:ascii="Times New Roman" w:hAnsi="Times New Roman" w:cs="Times New Roman"/>
                <w:sz w:val="20"/>
                <w:szCs w:val="20"/>
              </w:rPr>
              <w:t xml:space="preserve">and published along with a description. It is arranged in order. </w:t>
            </w:r>
          </w:p>
        </w:tc>
        <w:tc>
          <w:tcPr>
            <w:tcW w:w="2340" w:type="dxa"/>
          </w:tcPr>
          <w:p w:rsidR="00A7048C" w:rsidRPr="00CC4303" w:rsidRDefault="00F06898" w:rsidP="00A7048C">
            <w:pPr>
              <w:rPr>
                <w:rFonts w:ascii="Times New Roman" w:hAnsi="Times New Roman" w:cs="Times New Roman"/>
                <w:sz w:val="20"/>
                <w:szCs w:val="20"/>
              </w:rPr>
            </w:pPr>
            <w:r w:rsidRPr="00CC4303">
              <w:rPr>
                <w:rFonts w:ascii="Times New Roman" w:hAnsi="Times New Roman" w:cs="Times New Roman"/>
                <w:sz w:val="20"/>
                <w:szCs w:val="20"/>
              </w:rPr>
              <w:t xml:space="preserve">The table of contents was incomplete or illegible in some parts. Some poems were listed out of order. </w:t>
            </w:r>
          </w:p>
        </w:tc>
        <w:tc>
          <w:tcPr>
            <w:tcW w:w="1818" w:type="dxa"/>
          </w:tcPr>
          <w:p w:rsidR="00A7048C" w:rsidRPr="00CC4303" w:rsidRDefault="00F06898" w:rsidP="00A7048C">
            <w:pPr>
              <w:rPr>
                <w:rFonts w:ascii="Times New Roman" w:hAnsi="Times New Roman" w:cs="Times New Roman"/>
                <w:sz w:val="20"/>
                <w:szCs w:val="20"/>
              </w:rPr>
            </w:pPr>
            <w:r w:rsidRPr="00CC4303">
              <w:rPr>
                <w:rFonts w:ascii="Times New Roman" w:hAnsi="Times New Roman" w:cs="Times New Roman"/>
                <w:sz w:val="20"/>
                <w:szCs w:val="20"/>
              </w:rPr>
              <w:t xml:space="preserve">The table of contents was incomplete, illegible, or not included. </w:t>
            </w:r>
          </w:p>
        </w:tc>
      </w:tr>
      <w:tr w:rsidR="00500D86" w:rsidRPr="00CC4303" w:rsidTr="003771B4">
        <w:tc>
          <w:tcPr>
            <w:tcW w:w="1278" w:type="dxa"/>
          </w:tcPr>
          <w:p w:rsidR="00DF6E00" w:rsidRPr="00CC4303" w:rsidRDefault="000D48ED" w:rsidP="00A7048C">
            <w:pPr>
              <w:rPr>
                <w:rFonts w:ascii="Times New Roman" w:hAnsi="Times New Roman" w:cs="Times New Roman"/>
                <w:sz w:val="20"/>
                <w:szCs w:val="20"/>
              </w:rPr>
            </w:pPr>
            <w:r w:rsidRPr="00CC4303">
              <w:rPr>
                <w:rFonts w:ascii="Times New Roman" w:hAnsi="Times New Roman" w:cs="Times New Roman"/>
                <w:sz w:val="20"/>
                <w:szCs w:val="20"/>
              </w:rPr>
              <w:t xml:space="preserve">Poetic </w:t>
            </w:r>
          </w:p>
          <w:p w:rsidR="00A7048C" w:rsidRPr="00CC4303" w:rsidRDefault="000D48ED" w:rsidP="00A7048C">
            <w:pPr>
              <w:rPr>
                <w:rFonts w:ascii="Times New Roman" w:hAnsi="Times New Roman" w:cs="Times New Roman"/>
                <w:sz w:val="20"/>
                <w:szCs w:val="20"/>
              </w:rPr>
            </w:pPr>
            <w:r w:rsidRPr="00CC4303">
              <w:rPr>
                <w:rFonts w:ascii="Times New Roman" w:hAnsi="Times New Roman" w:cs="Times New Roman"/>
                <w:sz w:val="20"/>
                <w:szCs w:val="20"/>
              </w:rPr>
              <w:t xml:space="preserve">Devices </w:t>
            </w:r>
          </w:p>
          <w:p w:rsidR="00500D86" w:rsidRPr="00CC4303" w:rsidRDefault="003771B4" w:rsidP="00A7048C">
            <w:pPr>
              <w:rPr>
                <w:rFonts w:ascii="Times New Roman" w:hAnsi="Times New Roman" w:cs="Times New Roman"/>
                <w:sz w:val="20"/>
                <w:szCs w:val="20"/>
              </w:rPr>
            </w:pPr>
            <w:r w:rsidRPr="00CC4303">
              <w:rPr>
                <w:rFonts w:ascii="Times New Roman" w:hAnsi="Times New Roman" w:cs="Times New Roman"/>
                <w:sz w:val="20"/>
                <w:szCs w:val="20"/>
              </w:rPr>
              <w:t xml:space="preserve">W.7.4 </w:t>
            </w:r>
          </w:p>
        </w:tc>
        <w:tc>
          <w:tcPr>
            <w:tcW w:w="2880" w:type="dxa"/>
          </w:tcPr>
          <w:p w:rsidR="00A7048C" w:rsidRPr="00CC4303" w:rsidRDefault="00EB45EA" w:rsidP="00A7048C">
            <w:pPr>
              <w:rPr>
                <w:rFonts w:ascii="Times New Roman" w:hAnsi="Times New Roman" w:cs="Times New Roman"/>
                <w:sz w:val="20"/>
                <w:szCs w:val="20"/>
              </w:rPr>
            </w:pPr>
            <w:r w:rsidRPr="00CC4303">
              <w:rPr>
                <w:rFonts w:ascii="Times New Roman" w:hAnsi="Times New Roman" w:cs="Times New Roman"/>
                <w:sz w:val="20"/>
                <w:szCs w:val="20"/>
              </w:rPr>
              <w:t xml:space="preserve">Student demonstrates a </w:t>
            </w:r>
            <w:r w:rsidR="00DF6E00" w:rsidRPr="00CC4303">
              <w:rPr>
                <w:rFonts w:ascii="Times New Roman" w:hAnsi="Times New Roman" w:cs="Times New Roman"/>
                <w:sz w:val="20"/>
                <w:szCs w:val="20"/>
              </w:rPr>
              <w:t xml:space="preserve">strong </w:t>
            </w:r>
            <w:r w:rsidRPr="00CC4303">
              <w:rPr>
                <w:rFonts w:ascii="Times New Roman" w:hAnsi="Times New Roman" w:cs="Times New Roman"/>
                <w:sz w:val="20"/>
                <w:szCs w:val="20"/>
              </w:rPr>
              <w:t xml:space="preserve">command of poetic devices in all </w:t>
            </w:r>
            <w:r w:rsidR="00DF6E00" w:rsidRPr="00CC4303">
              <w:rPr>
                <w:rFonts w:ascii="Times New Roman" w:hAnsi="Times New Roman" w:cs="Times New Roman"/>
                <w:sz w:val="20"/>
                <w:szCs w:val="20"/>
              </w:rPr>
              <w:t xml:space="preserve">five original works. A variety of devices were used to portray meaning and add emphasis. </w:t>
            </w:r>
          </w:p>
        </w:tc>
        <w:tc>
          <w:tcPr>
            <w:tcW w:w="2700" w:type="dxa"/>
          </w:tcPr>
          <w:p w:rsidR="00A7048C" w:rsidRPr="00CC4303" w:rsidRDefault="00DF6E00" w:rsidP="00DF6E00">
            <w:pPr>
              <w:rPr>
                <w:rFonts w:ascii="Times New Roman" w:hAnsi="Times New Roman" w:cs="Times New Roman"/>
                <w:sz w:val="20"/>
                <w:szCs w:val="20"/>
              </w:rPr>
            </w:pPr>
            <w:r w:rsidRPr="00CC4303">
              <w:rPr>
                <w:rFonts w:ascii="Times New Roman" w:hAnsi="Times New Roman" w:cs="Times New Roman"/>
                <w:sz w:val="20"/>
                <w:szCs w:val="20"/>
              </w:rPr>
              <w:t>Student demonstrates a command of poetic devices in most of the original works. Many devices were used to portray meaning and add emphasis.</w:t>
            </w:r>
          </w:p>
        </w:tc>
        <w:tc>
          <w:tcPr>
            <w:tcW w:w="2340" w:type="dxa"/>
          </w:tcPr>
          <w:p w:rsidR="00A7048C" w:rsidRPr="00CC4303" w:rsidRDefault="00DF6E00" w:rsidP="00F06898">
            <w:pPr>
              <w:rPr>
                <w:rFonts w:ascii="Times New Roman" w:hAnsi="Times New Roman" w:cs="Times New Roman"/>
                <w:sz w:val="20"/>
                <w:szCs w:val="20"/>
              </w:rPr>
            </w:pPr>
            <w:r w:rsidRPr="00CC4303">
              <w:rPr>
                <w:rFonts w:ascii="Times New Roman" w:hAnsi="Times New Roman" w:cs="Times New Roman"/>
                <w:sz w:val="20"/>
                <w:szCs w:val="20"/>
              </w:rPr>
              <w:t xml:space="preserve">Student demonstrates a developing sense </w:t>
            </w:r>
            <w:r w:rsidR="00F06898" w:rsidRPr="00CC4303">
              <w:rPr>
                <w:rFonts w:ascii="Times New Roman" w:hAnsi="Times New Roman" w:cs="Times New Roman"/>
                <w:sz w:val="20"/>
                <w:szCs w:val="20"/>
              </w:rPr>
              <w:t xml:space="preserve">of poetic devices. </w:t>
            </w:r>
            <w:r w:rsidRPr="00CC4303">
              <w:rPr>
                <w:rFonts w:ascii="Times New Roman" w:hAnsi="Times New Roman" w:cs="Times New Roman"/>
                <w:sz w:val="20"/>
                <w:szCs w:val="20"/>
              </w:rPr>
              <w:t>A limited amo</w:t>
            </w:r>
            <w:r w:rsidR="00F06898" w:rsidRPr="00CC4303">
              <w:rPr>
                <w:rFonts w:ascii="Times New Roman" w:hAnsi="Times New Roman" w:cs="Times New Roman"/>
                <w:sz w:val="20"/>
                <w:szCs w:val="20"/>
              </w:rPr>
              <w:t>unt of poetic devices were used.</w:t>
            </w:r>
          </w:p>
        </w:tc>
        <w:tc>
          <w:tcPr>
            <w:tcW w:w="1818" w:type="dxa"/>
          </w:tcPr>
          <w:p w:rsidR="00A7048C" w:rsidRPr="00CC4303" w:rsidRDefault="00DF6E00" w:rsidP="00F06898">
            <w:pPr>
              <w:rPr>
                <w:rFonts w:ascii="Times New Roman" w:hAnsi="Times New Roman" w:cs="Times New Roman"/>
                <w:sz w:val="20"/>
                <w:szCs w:val="20"/>
              </w:rPr>
            </w:pPr>
            <w:r w:rsidRPr="00CC4303">
              <w:rPr>
                <w:rFonts w:ascii="Times New Roman" w:hAnsi="Times New Roman" w:cs="Times New Roman"/>
                <w:sz w:val="20"/>
                <w:szCs w:val="20"/>
              </w:rPr>
              <w:t xml:space="preserve">Student demonstrates a limited understanding of poetic devices. Few devices were </w:t>
            </w:r>
            <w:r w:rsidR="00F06898" w:rsidRPr="00CC4303">
              <w:rPr>
                <w:rFonts w:ascii="Times New Roman" w:hAnsi="Times New Roman" w:cs="Times New Roman"/>
                <w:sz w:val="20"/>
                <w:szCs w:val="20"/>
              </w:rPr>
              <w:t>used.</w:t>
            </w:r>
          </w:p>
        </w:tc>
      </w:tr>
      <w:tr w:rsidR="00500D86" w:rsidRPr="00CC4303" w:rsidTr="003771B4">
        <w:tc>
          <w:tcPr>
            <w:tcW w:w="1278" w:type="dxa"/>
          </w:tcPr>
          <w:p w:rsidR="00A7048C" w:rsidRPr="00CC4303" w:rsidRDefault="000D48ED" w:rsidP="00A7048C">
            <w:pPr>
              <w:rPr>
                <w:rFonts w:ascii="Times New Roman" w:hAnsi="Times New Roman" w:cs="Times New Roman"/>
                <w:sz w:val="20"/>
                <w:szCs w:val="20"/>
              </w:rPr>
            </w:pPr>
            <w:r w:rsidRPr="00CC4303">
              <w:rPr>
                <w:rFonts w:ascii="Times New Roman" w:hAnsi="Times New Roman" w:cs="Times New Roman"/>
                <w:sz w:val="20"/>
                <w:szCs w:val="20"/>
              </w:rPr>
              <w:t xml:space="preserve">Theme </w:t>
            </w:r>
          </w:p>
          <w:p w:rsidR="00173C35" w:rsidRPr="00CC4303" w:rsidRDefault="00173C35" w:rsidP="00A7048C">
            <w:pPr>
              <w:rPr>
                <w:rFonts w:ascii="Times New Roman" w:hAnsi="Times New Roman" w:cs="Times New Roman"/>
                <w:sz w:val="20"/>
                <w:szCs w:val="20"/>
              </w:rPr>
            </w:pPr>
            <w:r w:rsidRPr="00CC4303">
              <w:rPr>
                <w:rFonts w:ascii="Times New Roman" w:hAnsi="Times New Roman" w:cs="Times New Roman"/>
                <w:sz w:val="20"/>
                <w:szCs w:val="20"/>
              </w:rPr>
              <w:t xml:space="preserve">W.7.3 </w:t>
            </w:r>
          </w:p>
        </w:tc>
        <w:tc>
          <w:tcPr>
            <w:tcW w:w="2880" w:type="dxa"/>
          </w:tcPr>
          <w:p w:rsidR="00A7048C" w:rsidRPr="00CC4303" w:rsidRDefault="00F06898" w:rsidP="005E6B6C">
            <w:pPr>
              <w:rPr>
                <w:rFonts w:ascii="Times New Roman" w:hAnsi="Times New Roman" w:cs="Times New Roman"/>
                <w:sz w:val="20"/>
                <w:szCs w:val="20"/>
              </w:rPr>
            </w:pPr>
            <w:r w:rsidRPr="00CC4303">
              <w:rPr>
                <w:rFonts w:ascii="Times New Roman" w:hAnsi="Times New Roman" w:cs="Times New Roman"/>
                <w:sz w:val="20"/>
                <w:szCs w:val="20"/>
              </w:rPr>
              <w:t xml:space="preserve">Student </w:t>
            </w:r>
            <w:r w:rsidR="005A264E" w:rsidRPr="00CC4303">
              <w:rPr>
                <w:rFonts w:ascii="Times New Roman" w:hAnsi="Times New Roman" w:cs="Times New Roman"/>
                <w:sz w:val="20"/>
                <w:szCs w:val="20"/>
              </w:rPr>
              <w:t>maintains a central theme. The author’s message is apparent and identifiable throughout the anthology</w:t>
            </w:r>
            <w:r w:rsidR="003A3534" w:rsidRPr="00CC4303">
              <w:rPr>
                <w:rFonts w:ascii="Times New Roman" w:hAnsi="Times New Roman" w:cs="Times New Roman"/>
                <w:sz w:val="20"/>
                <w:szCs w:val="20"/>
              </w:rPr>
              <w:t xml:space="preserve"> by using </w:t>
            </w:r>
            <w:r w:rsidR="00173C35" w:rsidRPr="00CC4303">
              <w:rPr>
                <w:rFonts w:ascii="Times New Roman" w:hAnsi="Times New Roman" w:cs="Times New Roman"/>
                <w:sz w:val="20"/>
                <w:szCs w:val="20"/>
              </w:rPr>
              <w:t>imagery, symbolism</w:t>
            </w:r>
            <w:r w:rsidR="003A3534" w:rsidRPr="00CC4303">
              <w:rPr>
                <w:rFonts w:ascii="Times New Roman" w:hAnsi="Times New Roman" w:cs="Times New Roman"/>
                <w:sz w:val="20"/>
                <w:szCs w:val="20"/>
              </w:rPr>
              <w:t xml:space="preserve">, and other poetic devices. </w:t>
            </w:r>
          </w:p>
        </w:tc>
        <w:tc>
          <w:tcPr>
            <w:tcW w:w="2700" w:type="dxa"/>
          </w:tcPr>
          <w:p w:rsidR="00A7048C" w:rsidRPr="00CC4303" w:rsidRDefault="003A3534" w:rsidP="003A3534">
            <w:pPr>
              <w:rPr>
                <w:rFonts w:ascii="Times New Roman" w:hAnsi="Times New Roman" w:cs="Times New Roman"/>
                <w:sz w:val="20"/>
                <w:szCs w:val="20"/>
              </w:rPr>
            </w:pPr>
            <w:r w:rsidRPr="00CC4303">
              <w:rPr>
                <w:rFonts w:ascii="Times New Roman" w:hAnsi="Times New Roman" w:cs="Times New Roman"/>
                <w:sz w:val="20"/>
                <w:szCs w:val="20"/>
              </w:rPr>
              <w:t xml:space="preserve">Student presents a central theme. The author’s message is identifiable throughout the anthology through use of poetic devices. </w:t>
            </w:r>
          </w:p>
        </w:tc>
        <w:tc>
          <w:tcPr>
            <w:tcW w:w="2340" w:type="dxa"/>
          </w:tcPr>
          <w:p w:rsidR="00A7048C" w:rsidRPr="00CC4303" w:rsidRDefault="003A3534" w:rsidP="003A3534">
            <w:pPr>
              <w:rPr>
                <w:rFonts w:ascii="Times New Roman" w:hAnsi="Times New Roman" w:cs="Times New Roman"/>
                <w:sz w:val="20"/>
                <w:szCs w:val="20"/>
              </w:rPr>
            </w:pPr>
            <w:r w:rsidRPr="00CC4303">
              <w:rPr>
                <w:rFonts w:ascii="Times New Roman" w:hAnsi="Times New Roman" w:cs="Times New Roman"/>
                <w:sz w:val="20"/>
                <w:szCs w:val="20"/>
              </w:rPr>
              <w:t xml:space="preserve">A central theme was difficult to identify at times as some poems are unrelated making the author’s message unclear.  </w:t>
            </w:r>
          </w:p>
        </w:tc>
        <w:tc>
          <w:tcPr>
            <w:tcW w:w="1818" w:type="dxa"/>
          </w:tcPr>
          <w:p w:rsidR="00A7048C" w:rsidRPr="00CC4303" w:rsidRDefault="003A3534" w:rsidP="003A3534">
            <w:pPr>
              <w:rPr>
                <w:rFonts w:ascii="Times New Roman" w:hAnsi="Times New Roman" w:cs="Times New Roman"/>
                <w:sz w:val="20"/>
                <w:szCs w:val="20"/>
              </w:rPr>
            </w:pPr>
            <w:r w:rsidRPr="00CC4303">
              <w:rPr>
                <w:rFonts w:ascii="Times New Roman" w:hAnsi="Times New Roman" w:cs="Times New Roman"/>
                <w:sz w:val="20"/>
                <w:szCs w:val="20"/>
              </w:rPr>
              <w:t xml:space="preserve">Student demonstrates a limited understanding of theme. </w:t>
            </w:r>
          </w:p>
        </w:tc>
      </w:tr>
      <w:tr w:rsidR="00500D86" w:rsidRPr="00CC4303" w:rsidTr="003771B4">
        <w:tc>
          <w:tcPr>
            <w:tcW w:w="1278" w:type="dxa"/>
          </w:tcPr>
          <w:p w:rsidR="000D48ED" w:rsidRPr="00CC4303" w:rsidRDefault="000D48ED" w:rsidP="00A7048C">
            <w:pPr>
              <w:rPr>
                <w:rFonts w:ascii="Times New Roman" w:hAnsi="Times New Roman" w:cs="Times New Roman"/>
                <w:sz w:val="20"/>
                <w:szCs w:val="20"/>
              </w:rPr>
            </w:pPr>
            <w:r w:rsidRPr="00CC4303">
              <w:rPr>
                <w:rFonts w:ascii="Times New Roman" w:hAnsi="Times New Roman" w:cs="Times New Roman"/>
                <w:sz w:val="20"/>
                <w:szCs w:val="20"/>
              </w:rPr>
              <w:t xml:space="preserve">Structure </w:t>
            </w:r>
          </w:p>
          <w:p w:rsidR="005E6B6C" w:rsidRPr="00CC4303" w:rsidRDefault="005E6B6C" w:rsidP="00A7048C">
            <w:pPr>
              <w:rPr>
                <w:rFonts w:ascii="Times New Roman" w:hAnsi="Times New Roman" w:cs="Times New Roman"/>
                <w:sz w:val="20"/>
                <w:szCs w:val="20"/>
              </w:rPr>
            </w:pPr>
            <w:r w:rsidRPr="00CC4303">
              <w:rPr>
                <w:rFonts w:ascii="Times New Roman" w:hAnsi="Times New Roman" w:cs="Times New Roman"/>
                <w:sz w:val="20"/>
                <w:szCs w:val="20"/>
              </w:rPr>
              <w:t xml:space="preserve">RL.7.5 </w:t>
            </w:r>
          </w:p>
        </w:tc>
        <w:tc>
          <w:tcPr>
            <w:tcW w:w="2880" w:type="dxa"/>
          </w:tcPr>
          <w:p w:rsidR="000D48ED" w:rsidRPr="00CC4303" w:rsidRDefault="005E6B6C" w:rsidP="005E6B6C">
            <w:pPr>
              <w:rPr>
                <w:rFonts w:ascii="Times New Roman" w:hAnsi="Times New Roman" w:cs="Times New Roman"/>
                <w:sz w:val="20"/>
                <w:szCs w:val="20"/>
              </w:rPr>
            </w:pPr>
            <w:r w:rsidRPr="00CC4303">
              <w:rPr>
                <w:rFonts w:ascii="Times New Roman" w:hAnsi="Times New Roman" w:cs="Times New Roman"/>
                <w:sz w:val="20"/>
                <w:szCs w:val="20"/>
              </w:rPr>
              <w:t xml:space="preserve">The author has mastered </w:t>
            </w:r>
            <w:r w:rsidR="005A264E" w:rsidRPr="00CC4303">
              <w:rPr>
                <w:rFonts w:ascii="Times New Roman" w:hAnsi="Times New Roman" w:cs="Times New Roman"/>
                <w:sz w:val="20"/>
                <w:szCs w:val="20"/>
              </w:rPr>
              <w:t>a variety of poetic structures to contribute to the each poem’s meaning. Each poem follows</w:t>
            </w:r>
            <w:r w:rsidRPr="00CC4303">
              <w:rPr>
                <w:rFonts w:ascii="Times New Roman" w:hAnsi="Times New Roman" w:cs="Times New Roman"/>
                <w:sz w:val="20"/>
                <w:szCs w:val="20"/>
              </w:rPr>
              <w:t xml:space="preserve"> individual</w:t>
            </w:r>
            <w:r w:rsidR="005A264E" w:rsidRPr="00CC4303">
              <w:rPr>
                <w:rFonts w:ascii="Times New Roman" w:hAnsi="Times New Roman" w:cs="Times New Roman"/>
                <w:sz w:val="20"/>
                <w:szCs w:val="20"/>
              </w:rPr>
              <w:t xml:space="preserve"> formatting rules</w:t>
            </w:r>
            <w:r w:rsidRPr="00CC4303">
              <w:rPr>
                <w:rFonts w:ascii="Times New Roman" w:hAnsi="Times New Roman" w:cs="Times New Roman"/>
                <w:sz w:val="20"/>
                <w:szCs w:val="20"/>
              </w:rPr>
              <w:t xml:space="preserve">. </w:t>
            </w:r>
          </w:p>
        </w:tc>
        <w:tc>
          <w:tcPr>
            <w:tcW w:w="2700" w:type="dxa"/>
          </w:tcPr>
          <w:p w:rsidR="000D48ED" w:rsidRPr="00CC4303" w:rsidRDefault="003A3534" w:rsidP="003A3534">
            <w:pPr>
              <w:rPr>
                <w:rFonts w:ascii="Times New Roman" w:hAnsi="Times New Roman" w:cs="Times New Roman"/>
                <w:sz w:val="20"/>
                <w:szCs w:val="20"/>
              </w:rPr>
            </w:pPr>
            <w:r w:rsidRPr="00CC4303">
              <w:rPr>
                <w:rFonts w:ascii="Times New Roman" w:hAnsi="Times New Roman" w:cs="Times New Roman"/>
                <w:sz w:val="20"/>
                <w:szCs w:val="20"/>
              </w:rPr>
              <w:t>The author uses a variety of poetic structures to contribute to the each poem’s meaning. Each poem follows individual formatting rules.</w:t>
            </w:r>
          </w:p>
        </w:tc>
        <w:tc>
          <w:tcPr>
            <w:tcW w:w="2340" w:type="dxa"/>
          </w:tcPr>
          <w:p w:rsidR="000D48ED" w:rsidRPr="00CC4303" w:rsidRDefault="003A3534" w:rsidP="00500D86">
            <w:pPr>
              <w:rPr>
                <w:rFonts w:ascii="Times New Roman" w:hAnsi="Times New Roman" w:cs="Times New Roman"/>
                <w:sz w:val="20"/>
                <w:szCs w:val="20"/>
              </w:rPr>
            </w:pPr>
            <w:r w:rsidRPr="00CC4303">
              <w:rPr>
                <w:rFonts w:ascii="Times New Roman" w:hAnsi="Times New Roman" w:cs="Times New Roman"/>
                <w:sz w:val="20"/>
                <w:szCs w:val="20"/>
              </w:rPr>
              <w:t xml:space="preserve">The author has </w:t>
            </w:r>
            <w:r w:rsidR="00500D86" w:rsidRPr="00CC4303">
              <w:rPr>
                <w:rFonts w:ascii="Times New Roman" w:hAnsi="Times New Roman" w:cs="Times New Roman"/>
                <w:sz w:val="20"/>
                <w:szCs w:val="20"/>
              </w:rPr>
              <w:t>developing sense</w:t>
            </w:r>
            <w:r w:rsidRPr="00CC4303">
              <w:rPr>
                <w:rFonts w:ascii="Times New Roman" w:hAnsi="Times New Roman" w:cs="Times New Roman"/>
                <w:sz w:val="20"/>
                <w:szCs w:val="20"/>
              </w:rPr>
              <w:t xml:space="preserve"> of poetic structures to contribute to the each poem’s meaning. Each poem follows individual formatting rules.</w:t>
            </w:r>
          </w:p>
        </w:tc>
        <w:tc>
          <w:tcPr>
            <w:tcW w:w="1818" w:type="dxa"/>
          </w:tcPr>
          <w:p w:rsidR="000D48ED" w:rsidRPr="00CC4303" w:rsidRDefault="00500D86" w:rsidP="00500D86">
            <w:pPr>
              <w:rPr>
                <w:rFonts w:ascii="Times New Roman" w:hAnsi="Times New Roman" w:cs="Times New Roman"/>
                <w:sz w:val="20"/>
                <w:szCs w:val="20"/>
              </w:rPr>
            </w:pPr>
            <w:r w:rsidRPr="00CC4303">
              <w:rPr>
                <w:rFonts w:ascii="Times New Roman" w:hAnsi="Times New Roman" w:cs="Times New Roman"/>
                <w:sz w:val="20"/>
                <w:szCs w:val="20"/>
              </w:rPr>
              <w:t xml:space="preserve">The author’s use of structure to contribute to meaning is limited. Most poems are disorganized. </w:t>
            </w:r>
          </w:p>
        </w:tc>
      </w:tr>
      <w:tr w:rsidR="00500D86" w:rsidRPr="00CC4303" w:rsidTr="003771B4">
        <w:tc>
          <w:tcPr>
            <w:tcW w:w="1278" w:type="dxa"/>
          </w:tcPr>
          <w:p w:rsidR="00DF6E00" w:rsidRPr="00CC4303" w:rsidRDefault="000D48ED" w:rsidP="00A7048C">
            <w:pPr>
              <w:rPr>
                <w:rFonts w:ascii="Times New Roman" w:hAnsi="Times New Roman" w:cs="Times New Roman"/>
                <w:sz w:val="20"/>
                <w:szCs w:val="20"/>
              </w:rPr>
            </w:pPr>
            <w:r w:rsidRPr="00CC4303">
              <w:rPr>
                <w:rFonts w:ascii="Times New Roman" w:hAnsi="Times New Roman" w:cs="Times New Roman"/>
                <w:sz w:val="20"/>
                <w:szCs w:val="20"/>
              </w:rPr>
              <w:t xml:space="preserve">Word </w:t>
            </w:r>
          </w:p>
          <w:p w:rsidR="000D48ED" w:rsidRPr="00CC4303" w:rsidRDefault="000D48ED" w:rsidP="00A7048C">
            <w:pPr>
              <w:rPr>
                <w:rFonts w:ascii="Times New Roman" w:hAnsi="Times New Roman" w:cs="Times New Roman"/>
                <w:sz w:val="20"/>
                <w:szCs w:val="20"/>
              </w:rPr>
            </w:pPr>
            <w:r w:rsidRPr="00CC4303">
              <w:rPr>
                <w:rFonts w:ascii="Times New Roman" w:hAnsi="Times New Roman" w:cs="Times New Roman"/>
                <w:sz w:val="20"/>
                <w:szCs w:val="20"/>
              </w:rPr>
              <w:t xml:space="preserve">Choice </w:t>
            </w:r>
          </w:p>
          <w:p w:rsidR="005E6B6C" w:rsidRPr="00CC4303" w:rsidRDefault="003A3534" w:rsidP="00A7048C">
            <w:pPr>
              <w:rPr>
                <w:rFonts w:ascii="Times New Roman" w:hAnsi="Times New Roman" w:cs="Times New Roman"/>
                <w:sz w:val="20"/>
                <w:szCs w:val="20"/>
              </w:rPr>
            </w:pPr>
            <w:r w:rsidRPr="00CC4303">
              <w:rPr>
                <w:rFonts w:ascii="Times New Roman" w:hAnsi="Times New Roman" w:cs="Times New Roman"/>
                <w:sz w:val="20"/>
                <w:szCs w:val="20"/>
              </w:rPr>
              <w:t xml:space="preserve">L.7.5 </w:t>
            </w:r>
          </w:p>
        </w:tc>
        <w:tc>
          <w:tcPr>
            <w:tcW w:w="2880" w:type="dxa"/>
          </w:tcPr>
          <w:p w:rsidR="000D48ED" w:rsidRPr="00CC4303" w:rsidRDefault="005E6B6C" w:rsidP="00A7048C">
            <w:pPr>
              <w:rPr>
                <w:rFonts w:ascii="Times New Roman" w:hAnsi="Times New Roman" w:cs="Times New Roman"/>
                <w:sz w:val="20"/>
                <w:szCs w:val="20"/>
              </w:rPr>
            </w:pPr>
            <w:r w:rsidRPr="00CC4303">
              <w:rPr>
                <w:rFonts w:ascii="Times New Roman" w:hAnsi="Times New Roman" w:cs="Times New Roman"/>
                <w:sz w:val="20"/>
                <w:szCs w:val="20"/>
              </w:rPr>
              <w:t>Student</w:t>
            </w:r>
            <w:r w:rsidR="003A3534" w:rsidRPr="00CC4303">
              <w:rPr>
                <w:rFonts w:ascii="Times New Roman" w:hAnsi="Times New Roman" w:cs="Times New Roman"/>
                <w:sz w:val="20"/>
                <w:szCs w:val="20"/>
              </w:rPr>
              <w:t xml:space="preserve"> demonstrates a strong understanding of figurative language, word relationships, and nuances</w:t>
            </w:r>
            <w:r w:rsidR="00173C35" w:rsidRPr="00CC4303">
              <w:rPr>
                <w:rFonts w:ascii="Times New Roman" w:hAnsi="Times New Roman" w:cs="Times New Roman"/>
                <w:sz w:val="20"/>
                <w:szCs w:val="20"/>
              </w:rPr>
              <w:t xml:space="preserve"> to express mood and tone. </w:t>
            </w:r>
          </w:p>
        </w:tc>
        <w:tc>
          <w:tcPr>
            <w:tcW w:w="2700" w:type="dxa"/>
          </w:tcPr>
          <w:p w:rsidR="000D48ED" w:rsidRPr="00CC4303" w:rsidRDefault="00500D86" w:rsidP="00A7048C">
            <w:pPr>
              <w:rPr>
                <w:rFonts w:ascii="Times New Roman" w:hAnsi="Times New Roman" w:cs="Times New Roman"/>
                <w:sz w:val="20"/>
                <w:szCs w:val="20"/>
              </w:rPr>
            </w:pPr>
            <w:r w:rsidRPr="00CC4303">
              <w:rPr>
                <w:rFonts w:ascii="Times New Roman" w:hAnsi="Times New Roman" w:cs="Times New Roman"/>
                <w:sz w:val="20"/>
                <w:szCs w:val="20"/>
              </w:rPr>
              <w:t xml:space="preserve">Student demonstrates an understanding of figurative language, and word relationships to express mood and tone. </w:t>
            </w:r>
          </w:p>
        </w:tc>
        <w:tc>
          <w:tcPr>
            <w:tcW w:w="2340" w:type="dxa"/>
          </w:tcPr>
          <w:p w:rsidR="000D48ED" w:rsidRPr="00CC4303" w:rsidRDefault="00A051FE" w:rsidP="00A7048C">
            <w:pPr>
              <w:rPr>
                <w:rFonts w:ascii="Times New Roman" w:hAnsi="Times New Roman" w:cs="Times New Roman"/>
                <w:sz w:val="20"/>
                <w:szCs w:val="20"/>
              </w:rPr>
            </w:pPr>
            <w:r w:rsidRPr="00CC4303">
              <w:rPr>
                <w:rFonts w:ascii="Times New Roman" w:hAnsi="Times New Roman" w:cs="Times New Roman"/>
                <w:sz w:val="20"/>
                <w:szCs w:val="20"/>
              </w:rPr>
              <w:t>Student</w:t>
            </w:r>
            <w:r w:rsidR="00500D86" w:rsidRPr="00CC4303">
              <w:rPr>
                <w:rFonts w:ascii="Times New Roman" w:hAnsi="Times New Roman" w:cs="Times New Roman"/>
                <w:sz w:val="20"/>
                <w:szCs w:val="20"/>
              </w:rPr>
              <w:t xml:space="preserve"> understanding of figurative language and word relationships to express mood and tone is developing. </w:t>
            </w:r>
          </w:p>
        </w:tc>
        <w:tc>
          <w:tcPr>
            <w:tcW w:w="1818" w:type="dxa"/>
          </w:tcPr>
          <w:p w:rsidR="000D48ED" w:rsidRPr="00CC4303" w:rsidRDefault="00A051FE" w:rsidP="00A7048C">
            <w:pPr>
              <w:rPr>
                <w:rFonts w:ascii="Times New Roman" w:hAnsi="Times New Roman" w:cs="Times New Roman"/>
                <w:sz w:val="20"/>
                <w:szCs w:val="20"/>
              </w:rPr>
            </w:pPr>
            <w:r w:rsidRPr="00CC4303">
              <w:rPr>
                <w:rFonts w:ascii="Times New Roman" w:hAnsi="Times New Roman" w:cs="Times New Roman"/>
                <w:sz w:val="20"/>
                <w:szCs w:val="20"/>
              </w:rPr>
              <w:t xml:space="preserve">Student word choice suggests a limited understanding of word relationships. </w:t>
            </w:r>
          </w:p>
        </w:tc>
      </w:tr>
      <w:tr w:rsidR="00500D86" w:rsidRPr="00CC4303" w:rsidTr="003771B4">
        <w:tc>
          <w:tcPr>
            <w:tcW w:w="1278" w:type="dxa"/>
          </w:tcPr>
          <w:p w:rsidR="000D48ED" w:rsidRPr="00CC4303" w:rsidRDefault="000D48ED" w:rsidP="00A7048C">
            <w:pPr>
              <w:rPr>
                <w:rFonts w:ascii="Times New Roman" w:hAnsi="Times New Roman" w:cs="Times New Roman"/>
                <w:sz w:val="20"/>
                <w:szCs w:val="20"/>
              </w:rPr>
            </w:pPr>
            <w:r w:rsidRPr="00CC4303">
              <w:rPr>
                <w:rFonts w:ascii="Times New Roman" w:hAnsi="Times New Roman" w:cs="Times New Roman"/>
                <w:sz w:val="20"/>
                <w:szCs w:val="20"/>
              </w:rPr>
              <w:t>Conventions</w:t>
            </w:r>
          </w:p>
          <w:p w:rsidR="005E6B6C" w:rsidRPr="00CC4303" w:rsidRDefault="003771B4" w:rsidP="00A7048C">
            <w:pPr>
              <w:rPr>
                <w:rFonts w:ascii="Times New Roman" w:hAnsi="Times New Roman" w:cs="Times New Roman"/>
                <w:sz w:val="20"/>
                <w:szCs w:val="20"/>
              </w:rPr>
            </w:pPr>
            <w:r w:rsidRPr="00CC4303">
              <w:rPr>
                <w:rFonts w:ascii="Times New Roman" w:hAnsi="Times New Roman" w:cs="Times New Roman"/>
                <w:sz w:val="20"/>
                <w:szCs w:val="20"/>
              </w:rPr>
              <w:t>L.7.1-6</w:t>
            </w:r>
            <w:r w:rsidR="005E6B6C" w:rsidRPr="00CC4303">
              <w:rPr>
                <w:rFonts w:ascii="Times New Roman" w:hAnsi="Times New Roman" w:cs="Times New Roman"/>
                <w:sz w:val="20"/>
                <w:szCs w:val="20"/>
              </w:rPr>
              <w:t xml:space="preserve"> </w:t>
            </w:r>
          </w:p>
        </w:tc>
        <w:tc>
          <w:tcPr>
            <w:tcW w:w="2880" w:type="dxa"/>
          </w:tcPr>
          <w:p w:rsidR="000D48ED" w:rsidRPr="00CC4303" w:rsidRDefault="00A051FE" w:rsidP="00A7048C">
            <w:pPr>
              <w:rPr>
                <w:rFonts w:ascii="Times New Roman" w:hAnsi="Times New Roman" w:cs="Times New Roman"/>
                <w:sz w:val="20"/>
                <w:szCs w:val="20"/>
              </w:rPr>
            </w:pPr>
            <w:r w:rsidRPr="00CC4303">
              <w:rPr>
                <w:rFonts w:ascii="Times New Roman" w:hAnsi="Times New Roman" w:cs="Times New Roman"/>
                <w:sz w:val="20"/>
                <w:szCs w:val="20"/>
              </w:rPr>
              <w:t>Student demonstrates</w:t>
            </w:r>
            <w:r w:rsidR="003A3534" w:rsidRPr="00CC4303">
              <w:rPr>
                <w:rFonts w:ascii="Times New Roman" w:hAnsi="Times New Roman" w:cs="Times New Roman"/>
                <w:sz w:val="20"/>
                <w:szCs w:val="20"/>
              </w:rPr>
              <w:t xml:space="preserve"> a strong command </w:t>
            </w:r>
            <w:r w:rsidRPr="00CC4303">
              <w:rPr>
                <w:rFonts w:ascii="Times New Roman" w:hAnsi="Times New Roman" w:cs="Times New Roman"/>
                <w:sz w:val="20"/>
                <w:szCs w:val="20"/>
              </w:rPr>
              <w:t xml:space="preserve">and grade appropriate understanding </w:t>
            </w:r>
            <w:r w:rsidR="003A3534" w:rsidRPr="00CC4303">
              <w:rPr>
                <w:rFonts w:ascii="Times New Roman" w:hAnsi="Times New Roman" w:cs="Times New Roman"/>
                <w:sz w:val="20"/>
                <w:szCs w:val="20"/>
              </w:rPr>
              <w:t xml:space="preserve">of the </w:t>
            </w:r>
            <w:r w:rsidRPr="00CC4303">
              <w:rPr>
                <w:rFonts w:ascii="Times New Roman" w:hAnsi="Times New Roman" w:cs="Times New Roman"/>
                <w:sz w:val="20"/>
                <w:szCs w:val="20"/>
              </w:rPr>
              <w:t xml:space="preserve">use of </w:t>
            </w:r>
            <w:r w:rsidR="003A3534" w:rsidRPr="00CC4303">
              <w:rPr>
                <w:rFonts w:ascii="Times New Roman" w:hAnsi="Times New Roman" w:cs="Times New Roman"/>
                <w:sz w:val="20"/>
                <w:szCs w:val="20"/>
              </w:rPr>
              <w:t xml:space="preserve">conventions of standard English grammar and usage. </w:t>
            </w:r>
          </w:p>
        </w:tc>
        <w:tc>
          <w:tcPr>
            <w:tcW w:w="2700" w:type="dxa"/>
          </w:tcPr>
          <w:p w:rsidR="000D48ED" w:rsidRPr="00CC4303" w:rsidRDefault="00A051FE" w:rsidP="00A7048C">
            <w:pPr>
              <w:rPr>
                <w:rFonts w:ascii="Times New Roman" w:hAnsi="Times New Roman" w:cs="Times New Roman"/>
                <w:sz w:val="20"/>
                <w:szCs w:val="20"/>
              </w:rPr>
            </w:pPr>
            <w:r w:rsidRPr="00CC4303">
              <w:rPr>
                <w:rFonts w:ascii="Times New Roman" w:hAnsi="Times New Roman" w:cs="Times New Roman"/>
                <w:sz w:val="20"/>
                <w:szCs w:val="20"/>
              </w:rPr>
              <w:t xml:space="preserve">Student demonstrates a </w:t>
            </w:r>
            <w:r w:rsidR="00C4329C" w:rsidRPr="00CC4303">
              <w:rPr>
                <w:rFonts w:ascii="Times New Roman" w:hAnsi="Times New Roman" w:cs="Times New Roman"/>
                <w:sz w:val="20"/>
                <w:szCs w:val="20"/>
              </w:rPr>
              <w:t xml:space="preserve">command and grade appropriate understanding </w:t>
            </w:r>
            <w:r w:rsidRPr="00CC4303">
              <w:rPr>
                <w:rFonts w:ascii="Times New Roman" w:hAnsi="Times New Roman" w:cs="Times New Roman"/>
                <w:sz w:val="20"/>
                <w:szCs w:val="20"/>
              </w:rPr>
              <w:t xml:space="preserve">of the conventions of standard English grammar and usage. </w:t>
            </w:r>
          </w:p>
        </w:tc>
        <w:tc>
          <w:tcPr>
            <w:tcW w:w="2340" w:type="dxa"/>
          </w:tcPr>
          <w:p w:rsidR="000D48ED" w:rsidRPr="00CC4303" w:rsidRDefault="00C4329C" w:rsidP="00A7048C">
            <w:pPr>
              <w:rPr>
                <w:rFonts w:ascii="Times New Roman" w:hAnsi="Times New Roman" w:cs="Times New Roman"/>
                <w:sz w:val="20"/>
                <w:szCs w:val="20"/>
              </w:rPr>
            </w:pPr>
            <w:r w:rsidRPr="00CC4303">
              <w:rPr>
                <w:rFonts w:ascii="Times New Roman" w:hAnsi="Times New Roman" w:cs="Times New Roman"/>
                <w:sz w:val="20"/>
                <w:szCs w:val="20"/>
              </w:rPr>
              <w:t xml:space="preserve">Student command and grade appropriate understanding of conventions is developing. </w:t>
            </w:r>
          </w:p>
        </w:tc>
        <w:tc>
          <w:tcPr>
            <w:tcW w:w="1818" w:type="dxa"/>
          </w:tcPr>
          <w:p w:rsidR="000D48ED" w:rsidRPr="00CC4303" w:rsidRDefault="00C4329C" w:rsidP="00A7048C">
            <w:pPr>
              <w:rPr>
                <w:rFonts w:ascii="Times New Roman" w:hAnsi="Times New Roman" w:cs="Times New Roman"/>
                <w:sz w:val="20"/>
                <w:szCs w:val="20"/>
              </w:rPr>
            </w:pPr>
            <w:r w:rsidRPr="00CC4303">
              <w:rPr>
                <w:rFonts w:ascii="Times New Roman" w:hAnsi="Times New Roman" w:cs="Times New Roman"/>
                <w:sz w:val="20"/>
                <w:szCs w:val="20"/>
              </w:rPr>
              <w:t xml:space="preserve">Errors in conventions of standard English interfere with meaning often. </w:t>
            </w:r>
          </w:p>
        </w:tc>
      </w:tr>
      <w:tr w:rsidR="00500D86" w:rsidRPr="00CC4303" w:rsidTr="003771B4">
        <w:tc>
          <w:tcPr>
            <w:tcW w:w="1278" w:type="dxa"/>
          </w:tcPr>
          <w:p w:rsidR="002F76F1" w:rsidRPr="00CC4303" w:rsidRDefault="005A264E" w:rsidP="00A7048C">
            <w:pPr>
              <w:rPr>
                <w:rFonts w:ascii="Times New Roman" w:hAnsi="Times New Roman" w:cs="Times New Roman"/>
                <w:sz w:val="20"/>
                <w:szCs w:val="20"/>
              </w:rPr>
            </w:pPr>
            <w:r w:rsidRPr="00CC4303">
              <w:rPr>
                <w:rFonts w:ascii="Times New Roman" w:hAnsi="Times New Roman" w:cs="Times New Roman"/>
                <w:sz w:val="20"/>
                <w:szCs w:val="20"/>
              </w:rPr>
              <w:t xml:space="preserve">About the Author </w:t>
            </w:r>
            <w:r w:rsidR="003A3534" w:rsidRPr="00CC4303">
              <w:rPr>
                <w:rFonts w:ascii="Times New Roman" w:hAnsi="Times New Roman" w:cs="Times New Roman"/>
                <w:sz w:val="20"/>
                <w:szCs w:val="20"/>
              </w:rPr>
              <w:t xml:space="preserve">/ </w:t>
            </w:r>
            <w:r w:rsidR="00CC4303" w:rsidRPr="00CC4303">
              <w:rPr>
                <w:rFonts w:ascii="Times New Roman" w:hAnsi="Times New Roman" w:cs="Times New Roman"/>
                <w:sz w:val="20"/>
                <w:szCs w:val="20"/>
              </w:rPr>
              <w:t>Self Assessments</w:t>
            </w:r>
            <w:r w:rsidR="003A3534" w:rsidRPr="00CC4303">
              <w:rPr>
                <w:rFonts w:ascii="Times New Roman" w:hAnsi="Times New Roman" w:cs="Times New Roman"/>
                <w:sz w:val="20"/>
                <w:szCs w:val="20"/>
              </w:rPr>
              <w:t xml:space="preserve"> </w:t>
            </w:r>
          </w:p>
          <w:p w:rsidR="003771B4" w:rsidRPr="00CC4303" w:rsidRDefault="003771B4" w:rsidP="00A7048C">
            <w:pPr>
              <w:rPr>
                <w:rFonts w:ascii="Times New Roman" w:hAnsi="Times New Roman" w:cs="Times New Roman"/>
                <w:sz w:val="20"/>
                <w:szCs w:val="20"/>
              </w:rPr>
            </w:pPr>
            <w:r w:rsidRPr="00CC4303">
              <w:rPr>
                <w:rFonts w:ascii="Times New Roman" w:hAnsi="Times New Roman" w:cs="Times New Roman"/>
                <w:sz w:val="20"/>
                <w:szCs w:val="20"/>
              </w:rPr>
              <w:t>w.7.4</w:t>
            </w:r>
          </w:p>
          <w:p w:rsidR="005E6B6C" w:rsidRPr="00CC4303" w:rsidRDefault="005E6B6C" w:rsidP="00A7048C">
            <w:pPr>
              <w:rPr>
                <w:rFonts w:ascii="Times New Roman" w:hAnsi="Times New Roman" w:cs="Times New Roman"/>
                <w:sz w:val="20"/>
                <w:szCs w:val="20"/>
              </w:rPr>
            </w:pPr>
            <w:r w:rsidRPr="00CC4303">
              <w:rPr>
                <w:rFonts w:ascii="Times New Roman" w:hAnsi="Times New Roman" w:cs="Times New Roman"/>
                <w:sz w:val="20"/>
                <w:szCs w:val="20"/>
              </w:rPr>
              <w:t xml:space="preserve">W.7.10 </w:t>
            </w:r>
          </w:p>
        </w:tc>
        <w:tc>
          <w:tcPr>
            <w:tcW w:w="2880" w:type="dxa"/>
          </w:tcPr>
          <w:p w:rsidR="002F76F1" w:rsidRPr="00CC4303" w:rsidRDefault="003A3534" w:rsidP="00A7048C">
            <w:pPr>
              <w:rPr>
                <w:rFonts w:ascii="Times New Roman" w:hAnsi="Times New Roman" w:cs="Times New Roman"/>
                <w:sz w:val="20"/>
                <w:szCs w:val="20"/>
              </w:rPr>
            </w:pPr>
            <w:r w:rsidRPr="00CC4303">
              <w:rPr>
                <w:rFonts w:ascii="Times New Roman" w:hAnsi="Times New Roman" w:cs="Times New Roman"/>
                <w:sz w:val="20"/>
                <w:szCs w:val="20"/>
              </w:rPr>
              <w:t>Student produced clear and coherent responses developed from the task, purpose, and essential question</w:t>
            </w:r>
            <w:r w:rsidR="00C4329C" w:rsidRPr="00CC4303">
              <w:rPr>
                <w:rFonts w:ascii="Times New Roman" w:hAnsi="Times New Roman" w:cs="Times New Roman"/>
                <w:sz w:val="20"/>
                <w:szCs w:val="20"/>
              </w:rPr>
              <w:t>s</w:t>
            </w:r>
            <w:r w:rsidRPr="00CC4303">
              <w:rPr>
                <w:rFonts w:ascii="Times New Roman" w:hAnsi="Times New Roman" w:cs="Times New Roman"/>
                <w:sz w:val="20"/>
                <w:szCs w:val="20"/>
              </w:rPr>
              <w:t xml:space="preserve">. Grade specific expectations were met. </w:t>
            </w:r>
          </w:p>
        </w:tc>
        <w:tc>
          <w:tcPr>
            <w:tcW w:w="2700" w:type="dxa"/>
          </w:tcPr>
          <w:p w:rsidR="002F76F1" w:rsidRPr="00CC4303" w:rsidRDefault="00C4329C" w:rsidP="00A7048C">
            <w:pPr>
              <w:rPr>
                <w:rFonts w:ascii="Times New Roman" w:hAnsi="Times New Roman" w:cs="Times New Roman"/>
                <w:sz w:val="20"/>
                <w:szCs w:val="20"/>
              </w:rPr>
            </w:pPr>
            <w:r w:rsidRPr="00CC4303">
              <w:rPr>
                <w:rFonts w:ascii="Times New Roman" w:hAnsi="Times New Roman" w:cs="Times New Roman"/>
                <w:sz w:val="20"/>
                <w:szCs w:val="20"/>
              </w:rPr>
              <w:t xml:space="preserve">Student produced coherent responses developed from the task, purpose and essential questions. Most expectations were met. </w:t>
            </w:r>
          </w:p>
        </w:tc>
        <w:tc>
          <w:tcPr>
            <w:tcW w:w="2340" w:type="dxa"/>
          </w:tcPr>
          <w:p w:rsidR="002F76F1" w:rsidRPr="00CC4303" w:rsidRDefault="00C4329C" w:rsidP="00A7048C">
            <w:pPr>
              <w:rPr>
                <w:rFonts w:ascii="Times New Roman" w:hAnsi="Times New Roman" w:cs="Times New Roman"/>
                <w:sz w:val="20"/>
                <w:szCs w:val="20"/>
              </w:rPr>
            </w:pPr>
            <w:r w:rsidRPr="00CC4303">
              <w:rPr>
                <w:rFonts w:ascii="Times New Roman" w:hAnsi="Times New Roman" w:cs="Times New Roman"/>
                <w:sz w:val="20"/>
                <w:szCs w:val="20"/>
              </w:rPr>
              <w:t xml:space="preserve">Student work is unclear or strays from the task, purpose and essential questions at times. Some expectations were met. </w:t>
            </w:r>
          </w:p>
        </w:tc>
        <w:tc>
          <w:tcPr>
            <w:tcW w:w="1818" w:type="dxa"/>
          </w:tcPr>
          <w:p w:rsidR="002F76F1" w:rsidRPr="00CC4303" w:rsidRDefault="00C4329C" w:rsidP="00A7048C">
            <w:pPr>
              <w:rPr>
                <w:rFonts w:ascii="Times New Roman" w:hAnsi="Times New Roman" w:cs="Times New Roman"/>
                <w:sz w:val="20"/>
                <w:szCs w:val="20"/>
              </w:rPr>
            </w:pPr>
            <w:r w:rsidRPr="00CC4303">
              <w:rPr>
                <w:rFonts w:ascii="Times New Roman" w:hAnsi="Times New Roman" w:cs="Times New Roman"/>
                <w:sz w:val="20"/>
                <w:szCs w:val="20"/>
              </w:rPr>
              <w:t xml:space="preserve">Student work is mostly unclear and strays from the task often. </w:t>
            </w:r>
          </w:p>
        </w:tc>
      </w:tr>
      <w:tr w:rsidR="00EB45EA" w:rsidRPr="00CC4303" w:rsidTr="003771B4">
        <w:tc>
          <w:tcPr>
            <w:tcW w:w="4158" w:type="dxa"/>
            <w:gridSpan w:val="2"/>
          </w:tcPr>
          <w:p w:rsidR="00EB45EA" w:rsidRPr="00CC4303" w:rsidRDefault="00EB45EA" w:rsidP="00A7048C">
            <w:pPr>
              <w:rPr>
                <w:rFonts w:ascii="Times New Roman" w:hAnsi="Times New Roman" w:cs="Times New Roman"/>
                <w:sz w:val="20"/>
                <w:szCs w:val="20"/>
              </w:rPr>
            </w:pPr>
            <w:r w:rsidRPr="00CC4303">
              <w:rPr>
                <w:rFonts w:ascii="Times New Roman" w:hAnsi="Times New Roman" w:cs="Times New Roman"/>
                <w:sz w:val="20"/>
                <w:szCs w:val="20"/>
              </w:rPr>
              <w:t xml:space="preserve">Student Name </w:t>
            </w:r>
            <w:r w:rsidR="00CC4303">
              <w:rPr>
                <w:rFonts w:ascii="Times New Roman" w:hAnsi="Times New Roman" w:cs="Times New Roman"/>
                <w:sz w:val="20"/>
                <w:szCs w:val="20"/>
              </w:rPr>
              <w:t>:</w:t>
            </w:r>
          </w:p>
          <w:p w:rsidR="00C4329C" w:rsidRPr="00CC4303" w:rsidRDefault="00C4329C" w:rsidP="00A7048C">
            <w:pPr>
              <w:rPr>
                <w:rFonts w:ascii="Times New Roman" w:hAnsi="Times New Roman" w:cs="Times New Roman"/>
                <w:sz w:val="20"/>
                <w:szCs w:val="20"/>
              </w:rPr>
            </w:pPr>
          </w:p>
          <w:p w:rsidR="00C4329C" w:rsidRPr="00CC4303" w:rsidRDefault="00C4329C" w:rsidP="00A7048C">
            <w:pPr>
              <w:rPr>
                <w:rFonts w:ascii="Times New Roman" w:hAnsi="Times New Roman" w:cs="Times New Roman"/>
                <w:sz w:val="20"/>
                <w:szCs w:val="20"/>
              </w:rPr>
            </w:pPr>
          </w:p>
          <w:p w:rsidR="00C4329C" w:rsidRPr="00CC4303" w:rsidRDefault="00CC4303" w:rsidP="00A7048C">
            <w:pPr>
              <w:rPr>
                <w:rFonts w:ascii="Times New Roman" w:hAnsi="Times New Roman" w:cs="Times New Roman"/>
                <w:sz w:val="20"/>
                <w:szCs w:val="20"/>
              </w:rPr>
            </w:pPr>
            <w:r>
              <w:rPr>
                <w:rFonts w:ascii="Times New Roman" w:hAnsi="Times New Roman" w:cs="Times New Roman"/>
                <w:sz w:val="20"/>
                <w:szCs w:val="20"/>
              </w:rPr>
              <w:t xml:space="preserve">Class: </w:t>
            </w:r>
          </w:p>
          <w:p w:rsidR="00C4329C" w:rsidRPr="00CC4303" w:rsidRDefault="00C4329C" w:rsidP="00A7048C">
            <w:pPr>
              <w:rPr>
                <w:rFonts w:ascii="Times New Roman" w:hAnsi="Times New Roman" w:cs="Times New Roman"/>
                <w:sz w:val="20"/>
                <w:szCs w:val="20"/>
              </w:rPr>
            </w:pPr>
          </w:p>
        </w:tc>
        <w:tc>
          <w:tcPr>
            <w:tcW w:w="6858" w:type="dxa"/>
            <w:gridSpan w:val="3"/>
          </w:tcPr>
          <w:p w:rsidR="00C4329C" w:rsidRPr="00CC4303" w:rsidRDefault="00C4329C" w:rsidP="00EB45EA">
            <w:pPr>
              <w:rPr>
                <w:rFonts w:ascii="Times New Roman" w:hAnsi="Times New Roman" w:cs="Times New Roman"/>
                <w:sz w:val="20"/>
                <w:szCs w:val="20"/>
              </w:rPr>
            </w:pPr>
          </w:p>
          <w:p w:rsidR="00C4329C" w:rsidRPr="00CC4303" w:rsidRDefault="00C4329C" w:rsidP="00EB45EA">
            <w:pPr>
              <w:rPr>
                <w:rFonts w:ascii="Times New Roman" w:hAnsi="Times New Roman" w:cs="Times New Roman"/>
                <w:sz w:val="20"/>
                <w:szCs w:val="20"/>
              </w:rPr>
            </w:pPr>
          </w:p>
          <w:p w:rsidR="00C4329C" w:rsidRPr="00CC4303" w:rsidRDefault="00C4329C" w:rsidP="00EB45EA">
            <w:pPr>
              <w:rPr>
                <w:rFonts w:ascii="Times New Roman" w:hAnsi="Times New Roman" w:cs="Times New Roman"/>
                <w:sz w:val="20"/>
                <w:szCs w:val="20"/>
              </w:rPr>
            </w:pPr>
          </w:p>
          <w:p w:rsidR="00EB45EA" w:rsidRPr="00CC4303" w:rsidRDefault="00EB45EA" w:rsidP="00EB45EA">
            <w:pPr>
              <w:rPr>
                <w:rFonts w:ascii="Times New Roman" w:hAnsi="Times New Roman" w:cs="Times New Roman"/>
                <w:sz w:val="20"/>
                <w:szCs w:val="20"/>
              </w:rPr>
            </w:pPr>
            <w:r w:rsidRPr="00CC4303">
              <w:rPr>
                <w:rFonts w:ascii="Times New Roman" w:hAnsi="Times New Roman" w:cs="Times New Roman"/>
                <w:sz w:val="20"/>
                <w:szCs w:val="20"/>
              </w:rPr>
              <w:t xml:space="preserve">Score                                        /   </w:t>
            </w:r>
            <w:r w:rsidR="00C4329C" w:rsidRPr="00CC4303">
              <w:rPr>
                <w:rFonts w:ascii="Times New Roman" w:hAnsi="Times New Roman" w:cs="Times New Roman"/>
                <w:sz w:val="20"/>
                <w:szCs w:val="20"/>
              </w:rPr>
              <w:t xml:space="preserve">32           </w:t>
            </w:r>
            <w:r w:rsidRPr="00CC4303">
              <w:rPr>
                <w:rFonts w:ascii="Times New Roman" w:hAnsi="Times New Roman" w:cs="Times New Roman"/>
                <w:sz w:val="20"/>
                <w:szCs w:val="20"/>
              </w:rPr>
              <w:t xml:space="preserve">   = </w:t>
            </w:r>
            <w:r w:rsidR="00C4329C" w:rsidRPr="00CC4303">
              <w:rPr>
                <w:rFonts w:ascii="Times New Roman" w:hAnsi="Times New Roman" w:cs="Times New Roman"/>
                <w:sz w:val="20"/>
                <w:szCs w:val="20"/>
              </w:rPr>
              <w:t xml:space="preserve">                %</w:t>
            </w:r>
          </w:p>
        </w:tc>
      </w:tr>
    </w:tbl>
    <w:p w:rsidR="003771B4" w:rsidRPr="00CC4303" w:rsidRDefault="00CC4303" w:rsidP="003771B4">
      <w:pPr>
        <w:rPr>
          <w:rFonts w:ascii="Times New Roman" w:hAnsi="Times New Roman" w:cs="Times New Roman"/>
          <w:sz w:val="20"/>
          <w:szCs w:val="20"/>
          <w:u w:val="single"/>
        </w:rPr>
      </w:pPr>
      <w:r w:rsidRPr="00CC4303">
        <w:rPr>
          <w:rFonts w:ascii="Times New Roman" w:hAnsi="Times New Roman" w:cs="Times New Roman"/>
          <w:sz w:val="20"/>
          <w:szCs w:val="20"/>
        </w:rPr>
        <w:t xml:space="preserve"> </w:t>
      </w:r>
      <w:r w:rsidRPr="00CC4303">
        <w:rPr>
          <w:rFonts w:ascii="Times New Roman" w:hAnsi="Times New Roman" w:cs="Times New Roman"/>
          <w:sz w:val="20"/>
          <w:szCs w:val="20"/>
          <w:u w:val="single"/>
        </w:rPr>
        <w:t xml:space="preserve">Self-Assessment: </w:t>
      </w:r>
    </w:p>
    <w:p w:rsidR="00CC4303" w:rsidRPr="00CC4303" w:rsidRDefault="00CC4303" w:rsidP="003771B4">
      <w:pPr>
        <w:rPr>
          <w:rFonts w:ascii="Times New Roman" w:hAnsi="Times New Roman" w:cs="Times New Roman"/>
          <w:sz w:val="20"/>
          <w:szCs w:val="20"/>
        </w:rPr>
      </w:pPr>
      <w:r w:rsidRPr="00CC4303">
        <w:rPr>
          <w:rFonts w:ascii="Times New Roman" w:hAnsi="Times New Roman" w:cs="Times New Roman"/>
          <w:sz w:val="20"/>
          <w:szCs w:val="20"/>
        </w:rPr>
        <w:t xml:space="preserve">Glow: </w:t>
      </w:r>
      <w:r w:rsidRPr="00CC4303">
        <w:rPr>
          <w:rFonts w:ascii="Times New Roman" w:hAnsi="Times New Roman" w:cs="Times New Roman"/>
          <w:sz w:val="20"/>
          <w:szCs w:val="20"/>
        </w:rPr>
        <w:softHyphen/>
      </w:r>
      <w:r w:rsidRPr="00CC4303">
        <w:rPr>
          <w:rFonts w:ascii="Times New Roman" w:hAnsi="Times New Roman" w:cs="Times New Roman"/>
          <w:sz w:val="20"/>
          <w:szCs w:val="20"/>
        </w:rPr>
        <w:softHyphen/>
      </w:r>
      <w:r w:rsidRPr="00CC4303">
        <w:rPr>
          <w:rFonts w:ascii="Times New Roman" w:hAnsi="Times New Roman" w:cs="Times New Roman"/>
          <w:sz w:val="20"/>
          <w:szCs w:val="20"/>
        </w:rPr>
        <w:softHyphen/>
      </w:r>
      <w:r w:rsidRPr="00CC4303">
        <w:rPr>
          <w:rFonts w:ascii="Times New Roman" w:hAnsi="Times New Roman" w:cs="Times New Roman"/>
          <w:sz w:val="20"/>
          <w:szCs w:val="20"/>
        </w:rPr>
        <w:softHyphen/>
      </w:r>
      <w:r w:rsidRPr="00CC4303">
        <w:rPr>
          <w:rFonts w:ascii="Times New Roman" w:hAnsi="Times New Roman" w:cs="Times New Roman"/>
          <w:sz w:val="20"/>
          <w:szCs w:val="20"/>
        </w:rPr>
        <w:softHyphen/>
      </w:r>
      <w:r w:rsidRPr="00CC4303">
        <w:rPr>
          <w:rFonts w:ascii="Times New Roman" w:hAnsi="Times New Roman" w:cs="Times New Roman"/>
          <w:sz w:val="20"/>
          <w:szCs w:val="20"/>
        </w:rPr>
        <w:softHyphen/>
      </w:r>
      <w:r w:rsidRPr="00CC4303">
        <w:rPr>
          <w:rFonts w:ascii="Times New Roman" w:hAnsi="Times New Roman" w:cs="Times New Roman"/>
          <w:sz w:val="20"/>
          <w:szCs w:val="20"/>
        </w:rPr>
        <w:softHyphen/>
      </w:r>
      <w:r w:rsidRPr="00CC4303">
        <w:rPr>
          <w:rFonts w:ascii="Times New Roman" w:hAnsi="Times New Roman" w:cs="Times New Roman"/>
          <w:sz w:val="20"/>
          <w:szCs w:val="20"/>
        </w:rPr>
        <w:softHyphen/>
      </w:r>
      <w:r w:rsidRPr="00CC4303">
        <w:rPr>
          <w:rFonts w:ascii="Times New Roman" w:hAnsi="Times New Roman" w:cs="Times New Roman"/>
          <w:sz w:val="20"/>
          <w:szCs w:val="20"/>
        </w:rPr>
        <w:softHyphen/>
      </w:r>
      <w:r w:rsidRPr="00CC4303">
        <w:rPr>
          <w:rFonts w:ascii="Times New Roman" w:hAnsi="Times New Roman" w:cs="Times New Roman"/>
          <w:sz w:val="20"/>
          <w:szCs w:val="20"/>
        </w:rPr>
        <w:softHyphen/>
      </w:r>
      <w:r w:rsidRPr="00CC4303">
        <w:rPr>
          <w:rFonts w:ascii="Times New Roman" w:hAnsi="Times New Roman" w:cs="Times New Roman"/>
          <w:sz w:val="20"/>
          <w:szCs w:val="20"/>
        </w:rPr>
        <w:softHyphen/>
      </w:r>
      <w:r w:rsidRPr="00CC4303">
        <w:rPr>
          <w:rFonts w:ascii="Times New Roman" w:hAnsi="Times New Roman" w:cs="Times New Roman"/>
          <w:sz w:val="20"/>
          <w:szCs w:val="20"/>
        </w:rPr>
        <w:softHyphen/>
      </w:r>
      <w:r w:rsidRPr="00CC4303">
        <w:rPr>
          <w:rFonts w:ascii="Times New Roman" w:hAnsi="Times New Roman" w:cs="Times New Roman"/>
          <w:sz w:val="20"/>
          <w:szCs w:val="20"/>
        </w:rPr>
        <w:softHyphen/>
      </w:r>
      <w:r w:rsidRPr="00CC4303">
        <w:rPr>
          <w:rFonts w:ascii="Times New Roman" w:hAnsi="Times New Roman" w:cs="Times New Roman"/>
          <w:sz w:val="20"/>
          <w:szCs w:val="20"/>
        </w:rPr>
        <w:softHyphen/>
      </w:r>
      <w:r w:rsidRPr="00CC4303">
        <w:rPr>
          <w:rFonts w:ascii="Times New Roman" w:hAnsi="Times New Roman" w:cs="Times New Roman"/>
          <w:sz w:val="20"/>
          <w:szCs w:val="20"/>
        </w:rPr>
        <w:softHyphen/>
      </w:r>
      <w:r w:rsidRPr="00CC4303">
        <w:rPr>
          <w:rFonts w:ascii="Times New Roman" w:hAnsi="Times New Roman" w:cs="Times New Roman"/>
          <w:sz w:val="20"/>
          <w:szCs w:val="20"/>
        </w:rPr>
        <w:softHyphen/>
      </w:r>
      <w:r w:rsidRPr="00CC4303">
        <w:rPr>
          <w:rFonts w:ascii="Times New Roman" w:hAnsi="Times New Roman" w:cs="Times New Roman"/>
          <w:sz w:val="20"/>
          <w:szCs w:val="20"/>
        </w:rPr>
        <w:softHyphen/>
      </w:r>
      <w:r w:rsidRPr="00CC4303">
        <w:rPr>
          <w:rFonts w:ascii="Times New Roman" w:hAnsi="Times New Roman" w:cs="Times New Roman"/>
          <w:sz w:val="20"/>
          <w:szCs w:val="20"/>
        </w:rPr>
        <w:softHyphen/>
      </w:r>
      <w:r w:rsidRPr="00CC4303">
        <w:rPr>
          <w:rFonts w:ascii="Times New Roman" w:hAnsi="Times New Roman" w:cs="Times New Roman"/>
          <w:sz w:val="20"/>
          <w:szCs w:val="20"/>
        </w:rPr>
        <w:softHyphen/>
      </w:r>
      <w:r w:rsidRPr="00CC4303">
        <w:rPr>
          <w:rFonts w:ascii="Times New Roman" w:hAnsi="Times New Roman" w:cs="Times New Roman"/>
          <w:sz w:val="20"/>
          <w:szCs w:val="20"/>
        </w:rPr>
        <w:softHyphen/>
        <w:t>________________________________________________________________________________________</w:t>
      </w:r>
    </w:p>
    <w:p w:rsidR="00CC4303" w:rsidRPr="00CC4303" w:rsidRDefault="00CC4303" w:rsidP="003771B4">
      <w:pPr>
        <w:rPr>
          <w:rFonts w:ascii="Times New Roman" w:hAnsi="Times New Roman" w:cs="Times New Roman"/>
          <w:sz w:val="20"/>
          <w:szCs w:val="20"/>
        </w:rPr>
      </w:pPr>
      <w:r w:rsidRPr="00CC4303">
        <w:rPr>
          <w:rFonts w:ascii="Times New Roman" w:hAnsi="Times New Roman" w:cs="Times New Roman"/>
          <w:sz w:val="20"/>
          <w:szCs w:val="20"/>
        </w:rPr>
        <w:t>Grow: ________________________________________________________________________________________</w:t>
      </w:r>
    </w:p>
    <w:sectPr w:rsidR="00CC4303" w:rsidRPr="00CC4303" w:rsidSect="00A704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238A6"/>
    <w:multiLevelType w:val="hybridMultilevel"/>
    <w:tmpl w:val="8E48E95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FD2714"/>
    <w:multiLevelType w:val="hybridMultilevel"/>
    <w:tmpl w:val="B5F4BF1C"/>
    <w:lvl w:ilvl="0" w:tplc="9FE2211A">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E3B66A3"/>
    <w:multiLevelType w:val="hybridMultilevel"/>
    <w:tmpl w:val="F8AC974C"/>
    <w:lvl w:ilvl="0" w:tplc="50F0669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48C"/>
    <w:rsid w:val="000D48ED"/>
    <w:rsid w:val="00173C35"/>
    <w:rsid w:val="001F4F62"/>
    <w:rsid w:val="002F76F1"/>
    <w:rsid w:val="00365FE1"/>
    <w:rsid w:val="003771B4"/>
    <w:rsid w:val="00387EB5"/>
    <w:rsid w:val="003A3534"/>
    <w:rsid w:val="00440B3B"/>
    <w:rsid w:val="00500D86"/>
    <w:rsid w:val="005616E0"/>
    <w:rsid w:val="005A264E"/>
    <w:rsid w:val="005E6B6C"/>
    <w:rsid w:val="00895BEE"/>
    <w:rsid w:val="00A051FE"/>
    <w:rsid w:val="00A7048C"/>
    <w:rsid w:val="00C348FC"/>
    <w:rsid w:val="00C4329C"/>
    <w:rsid w:val="00CC4303"/>
    <w:rsid w:val="00D64982"/>
    <w:rsid w:val="00D814F3"/>
    <w:rsid w:val="00DE1D40"/>
    <w:rsid w:val="00DF6E00"/>
    <w:rsid w:val="00E021CF"/>
    <w:rsid w:val="00EB45EA"/>
    <w:rsid w:val="00EE60CA"/>
    <w:rsid w:val="00F06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439DF7-5C30-4D21-9265-031FA5EC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0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4303"/>
    <w:pPr>
      <w:ind w:left="720"/>
      <w:contextualSpacing/>
    </w:pPr>
  </w:style>
  <w:style w:type="paragraph" w:styleId="BalloonText">
    <w:name w:val="Balloon Text"/>
    <w:basedOn w:val="Normal"/>
    <w:link w:val="BalloonTextChar"/>
    <w:uiPriority w:val="99"/>
    <w:semiHidden/>
    <w:unhideWhenUsed/>
    <w:rsid w:val="00440B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B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2018-02-16T16:27:00Z</cp:lastPrinted>
  <dcterms:created xsi:type="dcterms:W3CDTF">2018-03-02T20:05:00Z</dcterms:created>
  <dcterms:modified xsi:type="dcterms:W3CDTF">2018-03-02T20:05:00Z</dcterms:modified>
</cp:coreProperties>
</file>